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9A6" w:rsidRDefault="00E81368" w:rsidP="000A5128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п.Златоруновск</w:t>
      </w:r>
      <w:proofErr w:type="spellEnd"/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EF5CAB" w:rsidRP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EF5CAB">
        <w:rPr>
          <w:rFonts w:ascii="Times New Roman" w:hAnsi="Times New Roman" w:cs="Times New Roman"/>
          <w:b/>
          <w:sz w:val="32"/>
        </w:rPr>
        <w:t>Бизнес-план детской игровой комнаты</w:t>
      </w:r>
      <w:r w:rsidR="00660E7B">
        <w:rPr>
          <w:rFonts w:ascii="Times New Roman" w:hAnsi="Times New Roman" w:cs="Times New Roman"/>
          <w:b/>
          <w:sz w:val="32"/>
        </w:rPr>
        <w:t xml:space="preserve"> «Малыши»</w:t>
      </w: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Проект</w:t>
      </w: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Направление </w:t>
      </w:r>
      <w:r w:rsidRPr="00EF5CAB">
        <w:rPr>
          <w:rFonts w:ascii="Times New Roman" w:hAnsi="Times New Roman" w:cs="Times New Roman"/>
          <w:i/>
          <w:sz w:val="32"/>
        </w:rPr>
        <w:t>«Предпринимательство»</w:t>
      </w: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EF5CAB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</w:t>
      </w:r>
      <w:r w:rsidR="00971EAC"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 xml:space="preserve"> г.</w:t>
      </w:r>
    </w:p>
    <w:p w:rsidR="00EF5CAB" w:rsidRPr="00EB14CE" w:rsidRDefault="00EF5CAB" w:rsidP="00EF5C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B14CE">
        <w:rPr>
          <w:rFonts w:ascii="Times New Roman" w:hAnsi="Times New Roman" w:cs="Times New Roman"/>
          <w:b/>
          <w:sz w:val="24"/>
        </w:rPr>
        <w:t>Аннотация</w:t>
      </w:r>
      <w:r w:rsidR="00F70E13" w:rsidRPr="00EB14CE">
        <w:rPr>
          <w:rFonts w:ascii="Times New Roman" w:hAnsi="Times New Roman" w:cs="Times New Roman"/>
          <w:b/>
          <w:sz w:val="24"/>
        </w:rPr>
        <w:t>.</w:t>
      </w:r>
    </w:p>
    <w:p w:rsidR="00F70E13" w:rsidRPr="00F70E13" w:rsidRDefault="00EF5CAB" w:rsidP="00EF5CA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Настоящий проект </w:t>
      </w:r>
      <w:r w:rsidR="00B26DFA">
        <w:rPr>
          <w:rFonts w:ascii="Times New Roman" w:hAnsi="Times New Roman" w:cs="Times New Roman"/>
          <w:sz w:val="24"/>
        </w:rPr>
        <w:t>представляет собой бизнес-план детской игровой</w:t>
      </w:r>
      <w:r w:rsidR="00F70E13">
        <w:rPr>
          <w:rFonts w:ascii="Times New Roman" w:hAnsi="Times New Roman" w:cs="Times New Roman"/>
          <w:sz w:val="24"/>
        </w:rPr>
        <w:t xml:space="preserve"> </w:t>
      </w:r>
      <w:r w:rsidR="00B26DFA">
        <w:rPr>
          <w:rFonts w:ascii="Times New Roman" w:hAnsi="Times New Roman" w:cs="Times New Roman"/>
          <w:sz w:val="24"/>
        </w:rPr>
        <w:t xml:space="preserve">комнаты </w:t>
      </w:r>
      <w:r w:rsidR="00F70E13">
        <w:rPr>
          <w:rFonts w:ascii="Times New Roman" w:hAnsi="Times New Roman" w:cs="Times New Roman"/>
          <w:sz w:val="24"/>
        </w:rPr>
        <w:t>«</w:t>
      </w:r>
      <w:r w:rsidR="00971EAC">
        <w:rPr>
          <w:rFonts w:ascii="Times New Roman" w:hAnsi="Times New Roman" w:cs="Times New Roman"/>
          <w:sz w:val="24"/>
        </w:rPr>
        <w:t>Малыши</w:t>
      </w:r>
      <w:r w:rsidR="00F70E13">
        <w:rPr>
          <w:rFonts w:ascii="Times New Roman" w:hAnsi="Times New Roman" w:cs="Times New Roman"/>
          <w:sz w:val="24"/>
        </w:rPr>
        <w:t xml:space="preserve">» </w:t>
      </w:r>
      <w:r w:rsidR="00B26DFA"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971EAC">
        <w:rPr>
          <w:rFonts w:ascii="Times New Roman" w:hAnsi="Times New Roman" w:cs="Times New Roman"/>
          <w:sz w:val="24"/>
        </w:rPr>
        <w:t>п.Златоруновск</w:t>
      </w:r>
      <w:proofErr w:type="spellEnd"/>
      <w:r w:rsidR="00B26DF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26DFA">
        <w:rPr>
          <w:rFonts w:ascii="Times New Roman" w:hAnsi="Times New Roman" w:cs="Times New Roman"/>
          <w:sz w:val="24"/>
        </w:rPr>
        <w:t>Ужурского</w:t>
      </w:r>
      <w:proofErr w:type="spellEnd"/>
      <w:r w:rsidR="00B26DFA">
        <w:rPr>
          <w:rFonts w:ascii="Times New Roman" w:hAnsi="Times New Roman" w:cs="Times New Roman"/>
          <w:sz w:val="24"/>
        </w:rPr>
        <w:t xml:space="preserve"> района, Красноярского края.</w:t>
      </w:r>
      <w:r w:rsidR="009538E9">
        <w:rPr>
          <w:rFonts w:ascii="Times New Roman" w:hAnsi="Times New Roman" w:cs="Times New Roman"/>
          <w:sz w:val="24"/>
        </w:rPr>
        <w:t xml:space="preserve"> </w:t>
      </w:r>
      <w:r w:rsidR="001E3078">
        <w:rPr>
          <w:rFonts w:ascii="Times New Roman" w:hAnsi="Times New Roman" w:cs="Times New Roman"/>
          <w:sz w:val="24"/>
        </w:rPr>
        <w:t xml:space="preserve">Динамичность </w:t>
      </w:r>
      <w:proofErr w:type="gramStart"/>
      <w:r w:rsidR="00971EAC">
        <w:rPr>
          <w:rFonts w:ascii="Times New Roman" w:hAnsi="Times New Roman" w:cs="Times New Roman"/>
          <w:sz w:val="24"/>
        </w:rPr>
        <w:t xml:space="preserve">сельской </w:t>
      </w:r>
      <w:r w:rsidR="001E3078">
        <w:rPr>
          <w:rFonts w:ascii="Times New Roman" w:hAnsi="Times New Roman" w:cs="Times New Roman"/>
          <w:sz w:val="24"/>
        </w:rPr>
        <w:t xml:space="preserve"> жизни</w:t>
      </w:r>
      <w:proofErr w:type="gramEnd"/>
      <w:r w:rsidR="001E3078">
        <w:rPr>
          <w:rFonts w:ascii="Times New Roman" w:hAnsi="Times New Roman" w:cs="Times New Roman"/>
          <w:sz w:val="24"/>
        </w:rPr>
        <w:t xml:space="preserve"> заставляет людей прибегать к услугам различных досуговых детских центров. Мы предлагаем открытие детской игровой комнаты, которая является перспективным открытием в </w:t>
      </w:r>
      <w:proofErr w:type="spellStart"/>
      <w:r w:rsidR="00971EAC">
        <w:rPr>
          <w:rFonts w:ascii="Times New Roman" w:hAnsi="Times New Roman" w:cs="Times New Roman"/>
          <w:sz w:val="24"/>
        </w:rPr>
        <w:t>п.Златоруновск</w:t>
      </w:r>
      <w:proofErr w:type="spellEnd"/>
      <w:r w:rsidR="00660E7B">
        <w:rPr>
          <w:rFonts w:ascii="Times New Roman" w:hAnsi="Times New Roman" w:cs="Times New Roman"/>
          <w:sz w:val="24"/>
        </w:rPr>
        <w:t xml:space="preserve"> и близлежащих поселений.</w:t>
      </w:r>
    </w:p>
    <w:p w:rsidR="00D002E6" w:rsidRDefault="00D002E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EB14CE" w:rsidRPr="00EB14CE" w:rsidRDefault="00F70E13" w:rsidP="00EF5C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B14CE">
        <w:rPr>
          <w:rFonts w:ascii="Times New Roman" w:hAnsi="Times New Roman" w:cs="Times New Roman"/>
          <w:b/>
          <w:sz w:val="24"/>
        </w:rPr>
        <w:lastRenderedPageBreak/>
        <w:t>Обоснование актуальности.</w:t>
      </w:r>
    </w:p>
    <w:p w:rsidR="00EB14CE" w:rsidRPr="00EB14CE" w:rsidRDefault="00EB14CE" w:rsidP="00EB1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14CE">
        <w:rPr>
          <w:rFonts w:ascii="Times New Roman" w:hAnsi="Times New Roman" w:cs="Times New Roman"/>
          <w:sz w:val="24"/>
        </w:rPr>
        <w:t xml:space="preserve">В последнее время  появилось  много законов в поддержку молодых семей. Благодаря этому количество детей с каждым годом увеличивается. Согласно подсчетам исследователей, население </w:t>
      </w:r>
      <w:proofErr w:type="gramStart"/>
      <w:r w:rsidRPr="00EB14CE">
        <w:rPr>
          <w:rFonts w:ascii="Times New Roman" w:hAnsi="Times New Roman" w:cs="Times New Roman"/>
          <w:sz w:val="24"/>
        </w:rPr>
        <w:t>России  у</w:t>
      </w:r>
      <w:r w:rsidR="00125A4A">
        <w:rPr>
          <w:rFonts w:ascii="Times New Roman" w:hAnsi="Times New Roman" w:cs="Times New Roman"/>
          <w:sz w:val="24"/>
        </w:rPr>
        <w:t>величивается</w:t>
      </w:r>
      <w:proofErr w:type="gramEnd"/>
      <w:r w:rsidRPr="00EB14CE">
        <w:rPr>
          <w:rFonts w:ascii="Times New Roman" w:hAnsi="Times New Roman" w:cs="Times New Roman"/>
          <w:sz w:val="24"/>
        </w:rPr>
        <w:t>. Сохранение этой тенденции говорит о том, что бизнес, связанный с уходом за детьми, будет востребован в течение многих лет.</w:t>
      </w:r>
    </w:p>
    <w:p w:rsidR="00B80FD1" w:rsidRDefault="00EB14CE" w:rsidP="00B80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14CE">
        <w:rPr>
          <w:rFonts w:ascii="Times New Roman" w:hAnsi="Times New Roman" w:cs="Times New Roman"/>
          <w:sz w:val="24"/>
        </w:rPr>
        <w:t xml:space="preserve">     </w:t>
      </w:r>
      <w:proofErr w:type="spellStart"/>
      <w:r w:rsidR="00971EAC">
        <w:rPr>
          <w:rFonts w:ascii="Times New Roman" w:hAnsi="Times New Roman" w:cs="Times New Roman"/>
          <w:sz w:val="24"/>
        </w:rPr>
        <w:t>п.Златоруновск</w:t>
      </w:r>
      <w:proofErr w:type="spellEnd"/>
      <w:r w:rsidRPr="00EB14CE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небольшой</w:t>
      </w:r>
      <w:r w:rsidRPr="00EB14CE">
        <w:rPr>
          <w:rFonts w:ascii="Times New Roman" w:hAnsi="Times New Roman" w:cs="Times New Roman"/>
          <w:sz w:val="24"/>
        </w:rPr>
        <w:t xml:space="preserve"> </w:t>
      </w:r>
      <w:proofErr w:type="gramStart"/>
      <w:r w:rsidR="00971EAC">
        <w:rPr>
          <w:rFonts w:ascii="Times New Roman" w:hAnsi="Times New Roman" w:cs="Times New Roman"/>
          <w:sz w:val="24"/>
        </w:rPr>
        <w:t>поселок</w:t>
      </w:r>
      <w:r w:rsidR="00E81368">
        <w:rPr>
          <w:rFonts w:ascii="Times New Roman" w:hAnsi="Times New Roman" w:cs="Times New Roman"/>
          <w:sz w:val="24"/>
        </w:rPr>
        <w:t xml:space="preserve"> </w:t>
      </w:r>
      <w:r w:rsidR="00103312">
        <w:rPr>
          <w:rFonts w:ascii="Times New Roman" w:hAnsi="Times New Roman" w:cs="Times New Roman"/>
          <w:sz w:val="24"/>
        </w:rPr>
        <w:t>,но</w:t>
      </w:r>
      <w:proofErr w:type="gramEnd"/>
      <w:r w:rsidR="00103312">
        <w:rPr>
          <w:rFonts w:ascii="Times New Roman" w:hAnsi="Times New Roman" w:cs="Times New Roman"/>
          <w:sz w:val="24"/>
        </w:rPr>
        <w:t xml:space="preserve"> и  рядом со </w:t>
      </w:r>
      <w:proofErr w:type="spellStart"/>
      <w:r w:rsidR="00103312">
        <w:rPr>
          <w:rFonts w:ascii="Times New Roman" w:hAnsi="Times New Roman" w:cs="Times New Roman"/>
          <w:sz w:val="24"/>
        </w:rPr>
        <w:t>Златоруновском</w:t>
      </w:r>
      <w:proofErr w:type="spellEnd"/>
      <w:r w:rsidR="00103312">
        <w:rPr>
          <w:rFonts w:ascii="Times New Roman" w:hAnsi="Times New Roman" w:cs="Times New Roman"/>
          <w:sz w:val="24"/>
        </w:rPr>
        <w:t xml:space="preserve"> находятся еще 8 населенных пунктов</w:t>
      </w:r>
      <w:r w:rsidRPr="00EB14CE">
        <w:rPr>
          <w:rFonts w:ascii="Times New Roman" w:hAnsi="Times New Roman" w:cs="Times New Roman"/>
          <w:sz w:val="24"/>
        </w:rPr>
        <w:t xml:space="preserve">. В </w:t>
      </w:r>
      <w:r w:rsidR="00103312">
        <w:rPr>
          <w:rFonts w:ascii="Times New Roman" w:hAnsi="Times New Roman" w:cs="Times New Roman"/>
          <w:sz w:val="24"/>
        </w:rPr>
        <w:t>поселке</w:t>
      </w:r>
      <w:r w:rsidRPr="00EB14CE">
        <w:rPr>
          <w:rFonts w:ascii="Times New Roman" w:hAnsi="Times New Roman" w:cs="Times New Roman"/>
          <w:sz w:val="24"/>
        </w:rPr>
        <w:t xml:space="preserve"> функционируют </w:t>
      </w:r>
      <w:r w:rsidR="00971EAC">
        <w:rPr>
          <w:rFonts w:ascii="Times New Roman" w:hAnsi="Times New Roman" w:cs="Times New Roman"/>
          <w:sz w:val="24"/>
        </w:rPr>
        <w:t xml:space="preserve">1 </w:t>
      </w:r>
      <w:r w:rsidRPr="00EB14CE">
        <w:rPr>
          <w:rFonts w:ascii="Times New Roman" w:hAnsi="Times New Roman" w:cs="Times New Roman"/>
          <w:sz w:val="24"/>
        </w:rPr>
        <w:t>общеобразовательн</w:t>
      </w:r>
      <w:r w:rsidR="00971EAC">
        <w:rPr>
          <w:rFonts w:ascii="Times New Roman" w:hAnsi="Times New Roman" w:cs="Times New Roman"/>
          <w:sz w:val="24"/>
        </w:rPr>
        <w:t>ая</w:t>
      </w:r>
      <w:r w:rsidRPr="00EB14CE">
        <w:rPr>
          <w:rFonts w:ascii="Times New Roman" w:hAnsi="Times New Roman" w:cs="Times New Roman"/>
          <w:sz w:val="24"/>
        </w:rPr>
        <w:t xml:space="preserve"> школ</w:t>
      </w:r>
      <w:r w:rsidR="00971EAC">
        <w:rPr>
          <w:rFonts w:ascii="Times New Roman" w:hAnsi="Times New Roman" w:cs="Times New Roman"/>
          <w:sz w:val="24"/>
        </w:rPr>
        <w:t>а</w:t>
      </w:r>
      <w:r w:rsidRPr="00EB14CE">
        <w:rPr>
          <w:rFonts w:ascii="Times New Roman" w:hAnsi="Times New Roman" w:cs="Times New Roman"/>
          <w:sz w:val="24"/>
        </w:rPr>
        <w:t xml:space="preserve"> и </w:t>
      </w:r>
      <w:r w:rsidR="00971EAC">
        <w:rPr>
          <w:rFonts w:ascii="Times New Roman" w:hAnsi="Times New Roman" w:cs="Times New Roman"/>
          <w:sz w:val="24"/>
        </w:rPr>
        <w:t>2</w:t>
      </w:r>
      <w:r w:rsidRPr="00EB14CE">
        <w:rPr>
          <w:rFonts w:ascii="Times New Roman" w:hAnsi="Times New Roman" w:cs="Times New Roman"/>
          <w:sz w:val="24"/>
        </w:rPr>
        <w:t xml:space="preserve"> дошкольных образовательных организации. </w:t>
      </w:r>
      <w:r w:rsidRPr="00EB14CE">
        <w:rPr>
          <w:rFonts w:ascii="Times New Roman" w:hAnsi="Times New Roman" w:cs="Times New Roman"/>
          <w:b/>
          <w:sz w:val="24"/>
        </w:rPr>
        <w:t xml:space="preserve">На сегодняшний день в </w:t>
      </w:r>
      <w:proofErr w:type="spellStart"/>
      <w:r w:rsidR="00971EAC">
        <w:rPr>
          <w:rFonts w:ascii="Times New Roman" w:hAnsi="Times New Roman" w:cs="Times New Roman"/>
          <w:b/>
          <w:sz w:val="24"/>
        </w:rPr>
        <w:t>п.Златоруновск</w:t>
      </w:r>
      <w:proofErr w:type="spellEnd"/>
      <w:r w:rsidRPr="00EB14CE">
        <w:rPr>
          <w:rFonts w:ascii="Times New Roman" w:hAnsi="Times New Roman" w:cs="Times New Roman"/>
          <w:b/>
          <w:sz w:val="24"/>
        </w:rPr>
        <w:t xml:space="preserve"> социальная </w:t>
      </w:r>
      <w:proofErr w:type="gramStart"/>
      <w:r w:rsidRPr="00EB14CE">
        <w:rPr>
          <w:rFonts w:ascii="Times New Roman" w:hAnsi="Times New Roman" w:cs="Times New Roman"/>
          <w:b/>
          <w:sz w:val="24"/>
        </w:rPr>
        <w:t>инфраструктура  достаточно</w:t>
      </w:r>
      <w:proofErr w:type="gramEnd"/>
      <w:r w:rsidRPr="00EB14CE">
        <w:rPr>
          <w:rFonts w:ascii="Times New Roman" w:hAnsi="Times New Roman" w:cs="Times New Roman"/>
          <w:b/>
          <w:sz w:val="24"/>
        </w:rPr>
        <w:t xml:space="preserve"> не развита, особенно в направлении организации досуга детей разного возраста.</w:t>
      </w:r>
      <w:r w:rsidRPr="00EB14CE">
        <w:rPr>
          <w:rFonts w:ascii="Times New Roman" w:hAnsi="Times New Roman" w:cs="Times New Roman"/>
          <w:sz w:val="24"/>
        </w:rPr>
        <w:t xml:space="preserve"> Для детей школьного возраста еще имеются </w:t>
      </w:r>
      <w:r w:rsidR="00E81368">
        <w:rPr>
          <w:rFonts w:ascii="Times New Roman" w:hAnsi="Times New Roman" w:cs="Times New Roman"/>
          <w:sz w:val="24"/>
        </w:rPr>
        <w:t xml:space="preserve">досуговые </w:t>
      </w:r>
      <w:proofErr w:type="gramStart"/>
      <w:r w:rsidR="00E81368">
        <w:rPr>
          <w:rFonts w:ascii="Times New Roman" w:hAnsi="Times New Roman" w:cs="Times New Roman"/>
          <w:sz w:val="24"/>
        </w:rPr>
        <w:t>мероприятия</w:t>
      </w:r>
      <w:r w:rsidRPr="00EB14CE">
        <w:rPr>
          <w:rFonts w:ascii="Times New Roman" w:hAnsi="Times New Roman" w:cs="Times New Roman"/>
          <w:sz w:val="24"/>
        </w:rPr>
        <w:t xml:space="preserve"> </w:t>
      </w:r>
      <w:r w:rsidR="00E81368">
        <w:rPr>
          <w:rFonts w:ascii="Times New Roman" w:hAnsi="Times New Roman" w:cs="Times New Roman"/>
          <w:sz w:val="24"/>
        </w:rPr>
        <w:t xml:space="preserve"> и</w:t>
      </w:r>
      <w:proofErr w:type="gramEnd"/>
      <w:r w:rsidR="00E81368">
        <w:rPr>
          <w:rFonts w:ascii="Times New Roman" w:hAnsi="Times New Roman" w:cs="Times New Roman"/>
          <w:sz w:val="24"/>
        </w:rPr>
        <w:t xml:space="preserve"> мероприятия </w:t>
      </w:r>
      <w:r w:rsidRPr="00EB14CE">
        <w:rPr>
          <w:rFonts w:ascii="Times New Roman" w:hAnsi="Times New Roman" w:cs="Times New Roman"/>
          <w:sz w:val="24"/>
        </w:rPr>
        <w:t>дополнительного образования,  выполняют развлекательную функцию, в том числе в выходные дни и праздники.</w:t>
      </w:r>
      <w:r w:rsidR="00A6648A">
        <w:rPr>
          <w:rFonts w:ascii="Times New Roman" w:hAnsi="Times New Roman" w:cs="Times New Roman"/>
          <w:sz w:val="24"/>
        </w:rPr>
        <w:t xml:space="preserve"> </w:t>
      </w:r>
      <w:r w:rsidR="0064286D">
        <w:rPr>
          <w:rFonts w:ascii="Times New Roman" w:hAnsi="Times New Roman" w:cs="Times New Roman"/>
          <w:sz w:val="24"/>
        </w:rPr>
        <w:t>Д</w:t>
      </w:r>
      <w:r w:rsidRPr="00EB14CE">
        <w:rPr>
          <w:rFonts w:ascii="Times New Roman" w:hAnsi="Times New Roman" w:cs="Times New Roman"/>
          <w:sz w:val="24"/>
        </w:rPr>
        <w:t xml:space="preserve">ля детей дошкольного возраста каких-либо досуговых центров нет. </w:t>
      </w:r>
    </w:p>
    <w:p w:rsidR="00FB750F" w:rsidRDefault="00EB14CE" w:rsidP="00B80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14CE">
        <w:rPr>
          <w:rFonts w:ascii="Times New Roman" w:hAnsi="Times New Roman" w:cs="Times New Roman"/>
          <w:sz w:val="24"/>
        </w:rPr>
        <w:t>Нами было проведено анкетирование среди молодых мам</w:t>
      </w:r>
      <w:r w:rsidR="00125A4A">
        <w:rPr>
          <w:rFonts w:ascii="Times New Roman" w:hAnsi="Times New Roman" w:cs="Times New Roman"/>
          <w:sz w:val="24"/>
        </w:rPr>
        <w:t xml:space="preserve"> и </w:t>
      </w:r>
      <w:proofErr w:type="gramStart"/>
      <w:r w:rsidR="00125A4A">
        <w:rPr>
          <w:rFonts w:ascii="Times New Roman" w:hAnsi="Times New Roman" w:cs="Times New Roman"/>
          <w:sz w:val="24"/>
        </w:rPr>
        <w:t xml:space="preserve">пап </w:t>
      </w:r>
      <w:r w:rsidRPr="00EB14CE">
        <w:rPr>
          <w:rFonts w:ascii="Times New Roman" w:hAnsi="Times New Roman" w:cs="Times New Roman"/>
          <w:sz w:val="24"/>
        </w:rPr>
        <w:t>.</w:t>
      </w:r>
      <w:proofErr w:type="gramEnd"/>
      <w:r w:rsidRPr="00EB14CE">
        <w:rPr>
          <w:rFonts w:ascii="Times New Roman" w:hAnsi="Times New Roman" w:cs="Times New Roman"/>
          <w:sz w:val="24"/>
        </w:rPr>
        <w:t xml:space="preserve"> </w:t>
      </w:r>
      <w:r w:rsidR="007D0ABA">
        <w:rPr>
          <w:rFonts w:ascii="Times New Roman" w:hAnsi="Times New Roman" w:cs="Times New Roman"/>
          <w:sz w:val="24"/>
        </w:rPr>
        <w:t>Форма анкеты п</w:t>
      </w:r>
      <w:r w:rsidR="00B15D23">
        <w:rPr>
          <w:rFonts w:ascii="Times New Roman" w:hAnsi="Times New Roman" w:cs="Times New Roman"/>
          <w:sz w:val="24"/>
        </w:rPr>
        <w:t>редставлена в приложении.</w:t>
      </w:r>
      <w:r w:rsidR="001234A4" w:rsidRPr="001234A4">
        <w:rPr>
          <w:rFonts w:ascii="Times New Roman" w:hAnsi="Times New Roman" w:cs="Times New Roman"/>
          <w:color w:val="FF0000"/>
          <w:sz w:val="24"/>
        </w:rPr>
        <w:t xml:space="preserve"> </w:t>
      </w:r>
      <w:r w:rsidR="001234A4">
        <w:rPr>
          <w:rFonts w:ascii="Times New Roman" w:hAnsi="Times New Roman" w:cs="Times New Roman"/>
          <w:sz w:val="24"/>
        </w:rPr>
        <w:t>Б</w:t>
      </w:r>
      <w:r w:rsidR="007D0ABA">
        <w:rPr>
          <w:rFonts w:ascii="Times New Roman" w:hAnsi="Times New Roman" w:cs="Times New Roman"/>
          <w:sz w:val="24"/>
        </w:rPr>
        <w:t>ыл</w:t>
      </w:r>
      <w:r w:rsidR="00971EAC">
        <w:rPr>
          <w:rFonts w:ascii="Times New Roman" w:hAnsi="Times New Roman" w:cs="Times New Roman"/>
          <w:sz w:val="24"/>
        </w:rPr>
        <w:t>и</w:t>
      </w:r>
      <w:r w:rsidR="007D0ABA">
        <w:rPr>
          <w:rFonts w:ascii="Times New Roman" w:hAnsi="Times New Roman" w:cs="Times New Roman"/>
          <w:sz w:val="24"/>
        </w:rPr>
        <w:t xml:space="preserve"> </w:t>
      </w:r>
      <w:proofErr w:type="gramStart"/>
      <w:r w:rsidR="007D0ABA">
        <w:rPr>
          <w:rFonts w:ascii="Times New Roman" w:hAnsi="Times New Roman" w:cs="Times New Roman"/>
          <w:sz w:val="24"/>
        </w:rPr>
        <w:t>опрошен</w:t>
      </w:r>
      <w:r w:rsidR="00971EAC">
        <w:rPr>
          <w:rFonts w:ascii="Times New Roman" w:hAnsi="Times New Roman" w:cs="Times New Roman"/>
          <w:sz w:val="24"/>
        </w:rPr>
        <w:t>ы</w:t>
      </w:r>
      <w:r w:rsidR="007D0ABA">
        <w:rPr>
          <w:rFonts w:ascii="Times New Roman" w:hAnsi="Times New Roman" w:cs="Times New Roman"/>
          <w:sz w:val="24"/>
        </w:rPr>
        <w:t xml:space="preserve">  </w:t>
      </w:r>
      <w:r w:rsidR="00FB750F">
        <w:rPr>
          <w:rFonts w:ascii="Times New Roman" w:hAnsi="Times New Roman" w:cs="Times New Roman"/>
          <w:sz w:val="24"/>
        </w:rPr>
        <w:t>родител</w:t>
      </w:r>
      <w:r w:rsidR="00971EAC">
        <w:rPr>
          <w:rFonts w:ascii="Times New Roman" w:hAnsi="Times New Roman" w:cs="Times New Roman"/>
          <w:sz w:val="24"/>
        </w:rPr>
        <w:t>и</w:t>
      </w:r>
      <w:proofErr w:type="gramEnd"/>
      <w:r w:rsidR="007D0ABA">
        <w:rPr>
          <w:rFonts w:ascii="Times New Roman" w:hAnsi="Times New Roman" w:cs="Times New Roman"/>
          <w:sz w:val="24"/>
        </w:rPr>
        <w:t xml:space="preserve"> школ</w:t>
      </w:r>
      <w:r w:rsidR="00971EAC">
        <w:rPr>
          <w:rFonts w:ascii="Times New Roman" w:hAnsi="Times New Roman" w:cs="Times New Roman"/>
          <w:sz w:val="24"/>
        </w:rPr>
        <w:t>ы</w:t>
      </w:r>
      <w:r w:rsidR="00FB750F">
        <w:rPr>
          <w:rFonts w:ascii="Times New Roman" w:hAnsi="Times New Roman" w:cs="Times New Roman"/>
          <w:sz w:val="24"/>
        </w:rPr>
        <w:t xml:space="preserve"> и</w:t>
      </w:r>
      <w:r w:rsidR="007D0ABA">
        <w:rPr>
          <w:rFonts w:ascii="Times New Roman" w:hAnsi="Times New Roman" w:cs="Times New Roman"/>
          <w:sz w:val="24"/>
        </w:rPr>
        <w:t xml:space="preserve"> детских садов. </w:t>
      </w:r>
      <w:r w:rsidR="00FB750F">
        <w:rPr>
          <w:rFonts w:ascii="Times New Roman" w:hAnsi="Times New Roman" w:cs="Times New Roman"/>
          <w:sz w:val="24"/>
        </w:rPr>
        <w:t>Анкета содержа</w:t>
      </w:r>
      <w:r w:rsidR="00B80FD1">
        <w:rPr>
          <w:rFonts w:ascii="Times New Roman" w:hAnsi="Times New Roman" w:cs="Times New Roman"/>
          <w:sz w:val="24"/>
        </w:rPr>
        <w:t>ла</w:t>
      </w:r>
      <w:r w:rsidR="00FB750F">
        <w:rPr>
          <w:rFonts w:ascii="Times New Roman" w:hAnsi="Times New Roman" w:cs="Times New Roman"/>
          <w:sz w:val="24"/>
        </w:rPr>
        <w:t xml:space="preserve"> </w:t>
      </w:r>
      <w:r w:rsidR="00854F9E">
        <w:rPr>
          <w:rFonts w:ascii="Times New Roman" w:hAnsi="Times New Roman" w:cs="Times New Roman"/>
          <w:sz w:val="24"/>
        </w:rPr>
        <w:t>7</w:t>
      </w:r>
      <w:r w:rsidR="00FB750F">
        <w:rPr>
          <w:rFonts w:ascii="Times New Roman" w:hAnsi="Times New Roman" w:cs="Times New Roman"/>
          <w:sz w:val="24"/>
        </w:rPr>
        <w:t xml:space="preserve"> вопросов. Отвечая на вопрос</w:t>
      </w:r>
      <w:r w:rsidR="00B526D4">
        <w:rPr>
          <w:rFonts w:ascii="Times New Roman" w:hAnsi="Times New Roman" w:cs="Times New Roman"/>
          <w:sz w:val="24"/>
        </w:rPr>
        <w:t>:</w:t>
      </w:r>
      <w:r w:rsidR="00FB750F">
        <w:rPr>
          <w:rFonts w:ascii="Times New Roman" w:hAnsi="Times New Roman" w:cs="Times New Roman"/>
          <w:sz w:val="24"/>
        </w:rPr>
        <w:t xml:space="preserve"> </w:t>
      </w:r>
      <w:proofErr w:type="gramStart"/>
      <w:r w:rsidR="00B80FD1">
        <w:rPr>
          <w:rFonts w:ascii="Times New Roman" w:hAnsi="Times New Roman" w:cs="Times New Roman"/>
          <w:sz w:val="24"/>
        </w:rPr>
        <w:t>С</w:t>
      </w:r>
      <w:proofErr w:type="gramEnd"/>
      <w:r w:rsidR="00FB750F" w:rsidRPr="00FB750F">
        <w:rPr>
          <w:rFonts w:ascii="Times New Roman" w:hAnsi="Times New Roman" w:cs="Times New Roman"/>
          <w:sz w:val="24"/>
        </w:rPr>
        <w:t xml:space="preserve"> кем Вы можете оставить ребёнка</w:t>
      </w:r>
      <w:r w:rsidR="00971EAC">
        <w:rPr>
          <w:rFonts w:ascii="Times New Roman" w:hAnsi="Times New Roman" w:cs="Times New Roman"/>
          <w:sz w:val="24"/>
        </w:rPr>
        <w:t>?</w:t>
      </w:r>
      <w:r w:rsidR="00B80FD1">
        <w:rPr>
          <w:rFonts w:ascii="Times New Roman" w:hAnsi="Times New Roman" w:cs="Times New Roman"/>
          <w:sz w:val="24"/>
        </w:rPr>
        <w:t xml:space="preserve"> Большинство респондентов (рисунок 1) ответили, что не с кем оставить ребенка, на втором по популярности ответ: оставили с бабушками</w:t>
      </w:r>
      <w:r w:rsidR="00760A24">
        <w:rPr>
          <w:rFonts w:ascii="Times New Roman" w:hAnsi="Times New Roman" w:cs="Times New Roman"/>
          <w:sz w:val="24"/>
        </w:rPr>
        <w:t xml:space="preserve">. Часть респондентов ответили, что оставляют с родными, но если бы была возможность оставить в </w:t>
      </w:r>
      <w:r w:rsidR="00D002E6">
        <w:rPr>
          <w:rFonts w:ascii="Times New Roman" w:hAnsi="Times New Roman" w:cs="Times New Roman"/>
          <w:sz w:val="24"/>
        </w:rPr>
        <w:t>специализированном оплачиваемом месте</w:t>
      </w:r>
      <w:r w:rsidR="00760A24">
        <w:rPr>
          <w:rFonts w:ascii="Times New Roman" w:hAnsi="Times New Roman" w:cs="Times New Roman"/>
          <w:sz w:val="24"/>
        </w:rPr>
        <w:t>, то оставляли бы ребенка там.</w:t>
      </w:r>
    </w:p>
    <w:p w:rsidR="00D002E6" w:rsidRDefault="00D002E6" w:rsidP="00D002E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1</w:t>
      </w:r>
    </w:p>
    <w:p w:rsidR="00D002E6" w:rsidRDefault="00D002E6" w:rsidP="00D002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Результаты анкетирования родителей по </w:t>
      </w:r>
      <w:proofErr w:type="gramStart"/>
      <w:r>
        <w:rPr>
          <w:rFonts w:ascii="Times New Roman" w:hAnsi="Times New Roman" w:cs="Times New Roman"/>
          <w:sz w:val="24"/>
        </w:rPr>
        <w:t>вопросу:  С</w:t>
      </w:r>
      <w:proofErr w:type="gramEnd"/>
      <w:r w:rsidRPr="00FB750F">
        <w:rPr>
          <w:rFonts w:ascii="Times New Roman" w:hAnsi="Times New Roman" w:cs="Times New Roman"/>
          <w:sz w:val="24"/>
        </w:rPr>
        <w:t xml:space="preserve"> кем Вы можете оставить ребёнка</w:t>
      </w:r>
      <w:r>
        <w:rPr>
          <w:rFonts w:ascii="Times New Roman" w:hAnsi="Times New Roman" w:cs="Times New Roman"/>
          <w:sz w:val="24"/>
        </w:rPr>
        <w:t xml:space="preserve">, при </w:t>
      </w:r>
      <w:r w:rsidR="00D67FBC">
        <w:rPr>
          <w:rFonts w:ascii="Times New Roman" w:hAnsi="Times New Roman" w:cs="Times New Roman"/>
          <w:sz w:val="24"/>
        </w:rPr>
        <w:t>вашей занятости ?</w:t>
      </w:r>
    </w:p>
    <w:p w:rsidR="00D002E6" w:rsidRPr="00FB750F" w:rsidRDefault="00D002E6" w:rsidP="00D002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D002E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752850" cy="14763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02E6" w:rsidRDefault="00D70806" w:rsidP="00EB1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вопрос: с</w:t>
      </w:r>
      <w:r w:rsidRPr="00D70806">
        <w:rPr>
          <w:rFonts w:ascii="Times New Roman" w:hAnsi="Times New Roman" w:cs="Times New Roman"/>
          <w:sz w:val="24"/>
        </w:rPr>
        <w:t>колько лет ребёнку?</w:t>
      </w:r>
      <w:r>
        <w:rPr>
          <w:rFonts w:ascii="Times New Roman" w:hAnsi="Times New Roman" w:cs="Times New Roman"/>
          <w:sz w:val="24"/>
        </w:rPr>
        <w:t xml:space="preserve"> Респонденты </w:t>
      </w:r>
      <w:r w:rsidR="00647E68">
        <w:rPr>
          <w:rFonts w:ascii="Times New Roman" w:hAnsi="Times New Roman" w:cs="Times New Roman"/>
          <w:sz w:val="24"/>
        </w:rPr>
        <w:t xml:space="preserve">указали диапазон от 1 до 10 лет, но большая часть детей пришлась на возраст от 3 до </w:t>
      </w:r>
      <w:r w:rsidR="00125A4A">
        <w:rPr>
          <w:rFonts w:ascii="Times New Roman" w:hAnsi="Times New Roman" w:cs="Times New Roman"/>
          <w:sz w:val="24"/>
        </w:rPr>
        <w:t>6</w:t>
      </w:r>
      <w:r w:rsidR="00647E68">
        <w:rPr>
          <w:rFonts w:ascii="Times New Roman" w:hAnsi="Times New Roman" w:cs="Times New Roman"/>
          <w:sz w:val="24"/>
        </w:rPr>
        <w:t xml:space="preserve"> лет.</w:t>
      </w:r>
      <w:r w:rsidR="00647E68" w:rsidRPr="00647E68">
        <w:rPr>
          <w:rFonts w:ascii="Times New Roman" w:hAnsi="Times New Roman" w:cs="Times New Roman"/>
          <w:sz w:val="24"/>
        </w:rPr>
        <w:t xml:space="preserve"> </w:t>
      </w:r>
      <w:r w:rsidR="00647E68" w:rsidRPr="00EB14CE">
        <w:rPr>
          <w:rFonts w:ascii="Times New Roman" w:hAnsi="Times New Roman" w:cs="Times New Roman"/>
          <w:sz w:val="24"/>
        </w:rPr>
        <w:t xml:space="preserve">В связи с этим был определен возрастной контингент – дети в возрасте от 3 до </w:t>
      </w:r>
      <w:r w:rsidR="00125A4A">
        <w:rPr>
          <w:rFonts w:ascii="Times New Roman" w:hAnsi="Times New Roman" w:cs="Times New Roman"/>
          <w:sz w:val="24"/>
        </w:rPr>
        <w:t>10</w:t>
      </w:r>
      <w:r w:rsidR="00647E68" w:rsidRPr="00EB14CE">
        <w:rPr>
          <w:rFonts w:ascii="Times New Roman" w:hAnsi="Times New Roman" w:cs="Times New Roman"/>
          <w:sz w:val="24"/>
        </w:rPr>
        <w:t xml:space="preserve"> лет.</w:t>
      </w:r>
    </w:p>
    <w:p w:rsidR="00EB14CE" w:rsidRPr="00EB14CE" w:rsidRDefault="00647E68" w:rsidP="00647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EB14CE" w:rsidRPr="00EB14CE">
        <w:rPr>
          <w:rFonts w:ascii="Times New Roman" w:hAnsi="Times New Roman" w:cs="Times New Roman"/>
          <w:sz w:val="24"/>
        </w:rPr>
        <w:t>роанализировав ответы мам</w:t>
      </w:r>
      <w:r w:rsidR="00125A4A">
        <w:rPr>
          <w:rFonts w:ascii="Times New Roman" w:hAnsi="Times New Roman" w:cs="Times New Roman"/>
          <w:sz w:val="24"/>
        </w:rPr>
        <w:t xml:space="preserve"> и пап</w:t>
      </w:r>
      <w:r w:rsidR="00EB14CE" w:rsidRPr="00EB14CE">
        <w:rPr>
          <w:rFonts w:ascii="Times New Roman" w:hAnsi="Times New Roman" w:cs="Times New Roman"/>
          <w:sz w:val="24"/>
        </w:rPr>
        <w:t xml:space="preserve">, мы пришли к выводу, что создание </w:t>
      </w:r>
      <w:r w:rsidR="00252AB8">
        <w:rPr>
          <w:rFonts w:ascii="Times New Roman" w:hAnsi="Times New Roman" w:cs="Times New Roman"/>
          <w:sz w:val="24"/>
        </w:rPr>
        <w:t xml:space="preserve">детской игровой </w:t>
      </w:r>
      <w:r w:rsidR="00EB14CE" w:rsidRPr="00EB14CE">
        <w:rPr>
          <w:rFonts w:ascii="Times New Roman" w:hAnsi="Times New Roman" w:cs="Times New Roman"/>
          <w:sz w:val="24"/>
        </w:rPr>
        <w:t>комнаты может стать</w:t>
      </w:r>
      <w:r w:rsidR="001234A4">
        <w:rPr>
          <w:rFonts w:ascii="Times New Roman" w:hAnsi="Times New Roman" w:cs="Times New Roman"/>
          <w:sz w:val="24"/>
        </w:rPr>
        <w:t xml:space="preserve"> необходимостью для молодых </w:t>
      </w:r>
      <w:r w:rsidR="00125A4A">
        <w:rPr>
          <w:rFonts w:ascii="Times New Roman" w:hAnsi="Times New Roman" w:cs="Times New Roman"/>
          <w:sz w:val="24"/>
        </w:rPr>
        <w:t>семей</w:t>
      </w:r>
      <w:r w:rsidR="001234A4">
        <w:rPr>
          <w:rFonts w:ascii="Times New Roman" w:hAnsi="Times New Roman" w:cs="Times New Roman"/>
          <w:sz w:val="24"/>
        </w:rPr>
        <w:t xml:space="preserve"> </w:t>
      </w:r>
      <w:proofErr w:type="gramStart"/>
      <w:r w:rsidR="001234A4">
        <w:rPr>
          <w:rFonts w:ascii="Times New Roman" w:hAnsi="Times New Roman" w:cs="Times New Roman"/>
          <w:sz w:val="24"/>
        </w:rPr>
        <w:t xml:space="preserve">и </w:t>
      </w:r>
      <w:r w:rsidR="00EB14CE" w:rsidRPr="00EB14CE">
        <w:rPr>
          <w:rFonts w:ascii="Times New Roman" w:hAnsi="Times New Roman" w:cs="Times New Roman"/>
          <w:sz w:val="24"/>
        </w:rPr>
        <w:t xml:space="preserve"> является</w:t>
      </w:r>
      <w:proofErr w:type="gramEnd"/>
      <w:r w:rsidR="00EB14CE" w:rsidRPr="00EB14CE">
        <w:rPr>
          <w:rFonts w:ascii="Times New Roman" w:hAnsi="Times New Roman" w:cs="Times New Roman"/>
          <w:sz w:val="24"/>
        </w:rPr>
        <w:t xml:space="preserve"> перспектив</w:t>
      </w:r>
      <w:r w:rsidR="001234A4">
        <w:rPr>
          <w:rFonts w:ascii="Times New Roman" w:hAnsi="Times New Roman" w:cs="Times New Roman"/>
          <w:sz w:val="24"/>
        </w:rPr>
        <w:t xml:space="preserve">ным направлением. Это  </w:t>
      </w:r>
      <w:r w:rsidR="00EB14CE" w:rsidRPr="00EB14CE">
        <w:rPr>
          <w:rFonts w:ascii="Times New Roman" w:hAnsi="Times New Roman" w:cs="Times New Roman"/>
          <w:sz w:val="24"/>
        </w:rPr>
        <w:t xml:space="preserve"> направление</w:t>
      </w:r>
      <w:r w:rsidR="001234A4">
        <w:rPr>
          <w:rFonts w:ascii="Times New Roman" w:hAnsi="Times New Roman" w:cs="Times New Roman"/>
          <w:sz w:val="24"/>
        </w:rPr>
        <w:t xml:space="preserve"> достаточно стабильно</w:t>
      </w:r>
      <w:r w:rsidR="00971EAC">
        <w:rPr>
          <w:rFonts w:ascii="Times New Roman" w:hAnsi="Times New Roman" w:cs="Times New Roman"/>
          <w:sz w:val="24"/>
        </w:rPr>
        <w:t>.</w:t>
      </w:r>
    </w:p>
    <w:p w:rsidR="00F70E13" w:rsidRDefault="00F70E13" w:rsidP="007E4D8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70E13"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655599" w:rsidRDefault="00655599" w:rsidP="00EF5C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55599" w:rsidRDefault="00655599" w:rsidP="00EF5C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E4D8C" w:rsidRDefault="00F70E13" w:rsidP="00EF5C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E4D8C">
        <w:rPr>
          <w:rFonts w:ascii="Times New Roman" w:hAnsi="Times New Roman" w:cs="Times New Roman"/>
          <w:b/>
          <w:sz w:val="24"/>
        </w:rPr>
        <w:t xml:space="preserve">Цель и задачи </w:t>
      </w:r>
    </w:p>
    <w:p w:rsidR="007E4D8C" w:rsidRDefault="007E4D8C" w:rsidP="007E4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 – создание </w:t>
      </w:r>
      <w:r w:rsidR="00BD2832">
        <w:rPr>
          <w:rFonts w:ascii="Times New Roman" w:hAnsi="Times New Roman" w:cs="Times New Roman"/>
          <w:sz w:val="24"/>
        </w:rPr>
        <w:t xml:space="preserve">бизнес-плана </w:t>
      </w:r>
      <w:r>
        <w:rPr>
          <w:rFonts w:ascii="Times New Roman" w:hAnsi="Times New Roman" w:cs="Times New Roman"/>
          <w:sz w:val="24"/>
        </w:rPr>
        <w:t>детской игровой комнаты «</w:t>
      </w:r>
      <w:r w:rsidR="008A71FE">
        <w:rPr>
          <w:rFonts w:ascii="Times New Roman" w:hAnsi="Times New Roman" w:cs="Times New Roman"/>
          <w:sz w:val="24"/>
        </w:rPr>
        <w:t>Малыши</w:t>
      </w:r>
      <w:r>
        <w:rPr>
          <w:rFonts w:ascii="Times New Roman" w:hAnsi="Times New Roman" w:cs="Times New Roman"/>
          <w:sz w:val="24"/>
        </w:rPr>
        <w:t xml:space="preserve">» </w:t>
      </w:r>
      <w:r w:rsidR="000F4F4E"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8A71FE">
        <w:rPr>
          <w:rFonts w:ascii="Times New Roman" w:hAnsi="Times New Roman" w:cs="Times New Roman"/>
          <w:sz w:val="24"/>
        </w:rPr>
        <w:t>п.Златоруновск</w:t>
      </w:r>
      <w:proofErr w:type="spellEnd"/>
      <w:r w:rsidR="002107D7">
        <w:rPr>
          <w:rFonts w:ascii="Times New Roman" w:hAnsi="Times New Roman" w:cs="Times New Roman"/>
          <w:sz w:val="24"/>
        </w:rPr>
        <w:t xml:space="preserve"> и близлежащий поселений</w:t>
      </w:r>
      <w:r w:rsidR="000F4F4E">
        <w:rPr>
          <w:rFonts w:ascii="Times New Roman" w:hAnsi="Times New Roman" w:cs="Times New Roman"/>
          <w:sz w:val="24"/>
        </w:rPr>
        <w:t>.</w:t>
      </w:r>
    </w:p>
    <w:p w:rsidR="00B90003" w:rsidRDefault="008C256F" w:rsidP="007E4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Задачи: </w:t>
      </w:r>
    </w:p>
    <w:p w:rsidR="008E5D74" w:rsidRDefault="008E5D74" w:rsidP="008E5D7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Проанализировать состояние рынка и выявить прибыльное направление для его </w:t>
      </w:r>
      <w:proofErr w:type="gramStart"/>
      <w:r>
        <w:rPr>
          <w:rFonts w:ascii="Times New Roman" w:hAnsi="Times New Roman" w:cs="Times New Roman"/>
          <w:sz w:val="24"/>
        </w:rPr>
        <w:t>реализации  на</w:t>
      </w:r>
      <w:proofErr w:type="gramEnd"/>
      <w:r>
        <w:rPr>
          <w:rFonts w:ascii="Times New Roman" w:hAnsi="Times New Roman" w:cs="Times New Roman"/>
          <w:sz w:val="24"/>
        </w:rPr>
        <w:t xml:space="preserve"> основе анкетирования.</w:t>
      </w:r>
    </w:p>
    <w:p w:rsidR="008E5D74" w:rsidRPr="008E5D74" w:rsidRDefault="008E5D74" w:rsidP="008E5D7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5D74">
        <w:rPr>
          <w:rFonts w:ascii="Times New Roman" w:hAnsi="Times New Roman" w:cs="Times New Roman"/>
          <w:sz w:val="24"/>
        </w:rPr>
        <w:t>Расче</w:t>
      </w:r>
      <w:r w:rsidR="001234A4">
        <w:rPr>
          <w:rFonts w:ascii="Times New Roman" w:hAnsi="Times New Roman" w:cs="Times New Roman"/>
          <w:sz w:val="24"/>
        </w:rPr>
        <w:t>т необходимых затрат и ресурсов.</w:t>
      </w:r>
    </w:p>
    <w:p w:rsidR="008E5D74" w:rsidRPr="008E5D74" w:rsidRDefault="008E5D74" w:rsidP="008E5D7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Составить к</w:t>
      </w:r>
      <w:r w:rsidRPr="008E5D74">
        <w:rPr>
          <w:rFonts w:ascii="Times New Roman" w:hAnsi="Times New Roman" w:cs="Times New Roman"/>
          <w:sz w:val="24"/>
        </w:rPr>
        <w:t>раткий производственный план</w:t>
      </w:r>
      <w:r>
        <w:rPr>
          <w:rFonts w:ascii="Times New Roman" w:hAnsi="Times New Roman" w:cs="Times New Roman"/>
          <w:sz w:val="24"/>
        </w:rPr>
        <w:t>.</w:t>
      </w:r>
      <w:r w:rsidRPr="008E5D74">
        <w:rPr>
          <w:rFonts w:ascii="Times New Roman" w:hAnsi="Times New Roman" w:cs="Times New Roman"/>
          <w:sz w:val="24"/>
        </w:rPr>
        <w:t xml:space="preserve"> </w:t>
      </w:r>
    </w:p>
    <w:p w:rsidR="008E5D74" w:rsidRPr="008E5D74" w:rsidRDefault="008E5D74" w:rsidP="008E5D7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Составить маркетинговый план.</w:t>
      </w:r>
    </w:p>
    <w:p w:rsidR="008E5D74" w:rsidRDefault="008E5D74" w:rsidP="008E5D7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Составить организационный план.</w:t>
      </w:r>
      <w:r w:rsidRPr="008E5D74">
        <w:rPr>
          <w:rFonts w:ascii="Times New Roman" w:hAnsi="Times New Roman" w:cs="Times New Roman"/>
          <w:sz w:val="24"/>
        </w:rPr>
        <w:t xml:space="preserve"> </w:t>
      </w:r>
    </w:p>
    <w:p w:rsidR="008E5D74" w:rsidRDefault="008E5D74" w:rsidP="008E5D7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Составить </w:t>
      </w:r>
      <w:r w:rsidRPr="008E5D74">
        <w:rPr>
          <w:rFonts w:ascii="Times New Roman" w:hAnsi="Times New Roman" w:cs="Times New Roman"/>
          <w:sz w:val="24"/>
        </w:rPr>
        <w:t>финансовый план</w:t>
      </w:r>
      <w:r>
        <w:rPr>
          <w:rFonts w:ascii="Times New Roman" w:hAnsi="Times New Roman" w:cs="Times New Roman"/>
          <w:sz w:val="24"/>
        </w:rPr>
        <w:t>.</w:t>
      </w:r>
    </w:p>
    <w:p w:rsidR="00BD2832" w:rsidRPr="008E5D74" w:rsidRDefault="00BD2832" w:rsidP="008E5D7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5D74">
        <w:rPr>
          <w:rFonts w:ascii="Times New Roman" w:hAnsi="Times New Roman" w:cs="Times New Roman"/>
          <w:sz w:val="24"/>
        </w:rPr>
        <w:t xml:space="preserve"> Предусмотреть трудности, которые могут помешать выполнению бизнес-план</w:t>
      </w:r>
      <w:r w:rsidR="00E47AB0" w:rsidRPr="008E5D74">
        <w:rPr>
          <w:rFonts w:ascii="Times New Roman" w:hAnsi="Times New Roman" w:cs="Times New Roman"/>
          <w:sz w:val="24"/>
        </w:rPr>
        <w:t>а</w:t>
      </w:r>
      <w:r w:rsidRPr="008E5D74">
        <w:rPr>
          <w:rFonts w:ascii="Times New Roman" w:hAnsi="Times New Roman" w:cs="Times New Roman"/>
          <w:sz w:val="24"/>
        </w:rPr>
        <w:t>.</w:t>
      </w:r>
    </w:p>
    <w:p w:rsidR="00990088" w:rsidRPr="007E4D8C" w:rsidRDefault="00990088" w:rsidP="007E4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56212" w:rsidRDefault="0015621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8C256F" w:rsidRPr="00B526D4" w:rsidRDefault="00F70E13" w:rsidP="00EF5C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526D4">
        <w:rPr>
          <w:rFonts w:ascii="Times New Roman" w:hAnsi="Times New Roman" w:cs="Times New Roman"/>
          <w:b/>
          <w:sz w:val="24"/>
        </w:rPr>
        <w:lastRenderedPageBreak/>
        <w:t xml:space="preserve">Анализ существующих решений </w:t>
      </w:r>
    </w:p>
    <w:p w:rsidR="002A51C9" w:rsidRDefault="002A51C9" w:rsidP="00092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открытия детской игровой комнат нужно выполнить следующие шаги:</w:t>
      </w:r>
    </w:p>
    <w:p w:rsidR="002A51C9" w:rsidRDefault="002A51C9" w:rsidP="00092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Выбрать помещение.</w:t>
      </w:r>
    </w:p>
    <w:p w:rsidR="002A51C9" w:rsidRDefault="002A51C9" w:rsidP="00092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Открыть ИП.</w:t>
      </w:r>
    </w:p>
    <w:p w:rsidR="002A51C9" w:rsidRDefault="002A51C9" w:rsidP="00092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Нанять сотрудников.</w:t>
      </w:r>
    </w:p>
    <w:p w:rsidR="002A51C9" w:rsidRDefault="002A51C9" w:rsidP="00092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Закупить необходимое оборудование.</w:t>
      </w:r>
    </w:p>
    <w:p w:rsidR="002A51C9" w:rsidRDefault="002A51C9" w:rsidP="00092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Организовать рекламу детской игровой комнаты.</w:t>
      </w:r>
    </w:p>
    <w:p w:rsidR="00092377" w:rsidRDefault="00B526D4" w:rsidP="00092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D4">
        <w:rPr>
          <w:rFonts w:ascii="Times New Roman" w:hAnsi="Times New Roman" w:cs="Times New Roman"/>
          <w:sz w:val="24"/>
          <w:szCs w:val="24"/>
        </w:rPr>
        <w:t>Игров</w:t>
      </w:r>
      <w:r w:rsidR="0064286D">
        <w:rPr>
          <w:rFonts w:ascii="Times New Roman" w:hAnsi="Times New Roman" w:cs="Times New Roman"/>
          <w:sz w:val="24"/>
          <w:szCs w:val="24"/>
        </w:rPr>
        <w:t>ую</w:t>
      </w:r>
      <w:r w:rsidRPr="00B526D4">
        <w:rPr>
          <w:rFonts w:ascii="Times New Roman" w:hAnsi="Times New Roman" w:cs="Times New Roman"/>
          <w:sz w:val="24"/>
          <w:szCs w:val="24"/>
        </w:rPr>
        <w:t xml:space="preserve"> комнат</w:t>
      </w:r>
      <w:r w:rsidR="0064286D">
        <w:rPr>
          <w:rFonts w:ascii="Times New Roman" w:hAnsi="Times New Roman" w:cs="Times New Roman"/>
          <w:sz w:val="24"/>
          <w:szCs w:val="24"/>
        </w:rPr>
        <w:t>у</w:t>
      </w:r>
      <w:r w:rsidRPr="00B526D4">
        <w:rPr>
          <w:rFonts w:ascii="Times New Roman" w:hAnsi="Times New Roman" w:cs="Times New Roman"/>
          <w:sz w:val="24"/>
          <w:szCs w:val="24"/>
        </w:rPr>
        <w:t xml:space="preserve"> </w:t>
      </w:r>
      <w:r w:rsidR="0064286D">
        <w:rPr>
          <w:rFonts w:ascii="Times New Roman" w:hAnsi="Times New Roman" w:cs="Times New Roman"/>
          <w:sz w:val="24"/>
          <w:szCs w:val="24"/>
        </w:rPr>
        <w:t>планируем</w:t>
      </w:r>
      <w:r w:rsidRPr="00B526D4">
        <w:rPr>
          <w:rFonts w:ascii="Times New Roman" w:hAnsi="Times New Roman" w:cs="Times New Roman"/>
          <w:sz w:val="24"/>
          <w:szCs w:val="24"/>
        </w:rPr>
        <w:t xml:space="preserve"> организова</w:t>
      </w:r>
      <w:r w:rsidR="0064286D">
        <w:rPr>
          <w:rFonts w:ascii="Times New Roman" w:hAnsi="Times New Roman" w:cs="Times New Roman"/>
          <w:sz w:val="24"/>
          <w:szCs w:val="24"/>
        </w:rPr>
        <w:t>ть</w:t>
      </w:r>
      <w:r w:rsidR="00C94655">
        <w:rPr>
          <w:rFonts w:ascii="Times New Roman" w:hAnsi="Times New Roman" w:cs="Times New Roman"/>
          <w:sz w:val="24"/>
          <w:szCs w:val="24"/>
        </w:rPr>
        <w:t xml:space="preserve"> в сельском «Д</w:t>
      </w:r>
      <w:r w:rsidR="002107D7"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="002107D7">
        <w:rPr>
          <w:rFonts w:ascii="Times New Roman" w:hAnsi="Times New Roman" w:cs="Times New Roman"/>
          <w:sz w:val="24"/>
          <w:szCs w:val="24"/>
        </w:rPr>
        <w:t>культуры</w:t>
      </w:r>
      <w:proofErr w:type="gramStart"/>
      <w:r w:rsidR="00C94655">
        <w:rPr>
          <w:rFonts w:ascii="Times New Roman" w:hAnsi="Times New Roman" w:cs="Times New Roman"/>
          <w:sz w:val="24"/>
          <w:szCs w:val="24"/>
        </w:rPr>
        <w:t>»</w:t>
      </w:r>
      <w:r w:rsidRPr="00B526D4">
        <w:rPr>
          <w:rFonts w:ascii="Times New Roman" w:hAnsi="Times New Roman" w:cs="Times New Roman"/>
          <w:sz w:val="24"/>
          <w:szCs w:val="24"/>
        </w:rPr>
        <w:t>.</w:t>
      </w:r>
      <w:r w:rsidR="000A512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0A5128">
        <w:rPr>
          <w:rFonts w:ascii="Times New Roman" w:hAnsi="Times New Roman" w:cs="Times New Roman"/>
          <w:sz w:val="24"/>
          <w:szCs w:val="24"/>
        </w:rPr>
        <w:t xml:space="preserve"> здании клуба</w:t>
      </w:r>
      <w:r>
        <w:rPr>
          <w:rFonts w:ascii="Times New Roman" w:hAnsi="Times New Roman" w:cs="Times New Roman"/>
          <w:sz w:val="24"/>
          <w:szCs w:val="24"/>
        </w:rPr>
        <w:t xml:space="preserve"> имеется помещение размером 30 м</w:t>
      </w:r>
      <w:r w:rsidRPr="00B526D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которую они готовы сдавать в аренду. </w:t>
      </w:r>
      <w:r w:rsidR="00092377" w:rsidRPr="00B526D4">
        <w:rPr>
          <w:rFonts w:ascii="Times New Roman" w:hAnsi="Times New Roman" w:cs="Times New Roman"/>
          <w:sz w:val="24"/>
          <w:szCs w:val="24"/>
        </w:rPr>
        <w:t xml:space="preserve">В одной половине </w:t>
      </w:r>
      <w:proofErr w:type="gramStart"/>
      <w:r w:rsidR="00092377" w:rsidRPr="00B526D4">
        <w:rPr>
          <w:rFonts w:ascii="Times New Roman" w:hAnsi="Times New Roman" w:cs="Times New Roman"/>
          <w:sz w:val="24"/>
          <w:szCs w:val="24"/>
        </w:rPr>
        <w:t>планируется  настольный</w:t>
      </w:r>
      <w:proofErr w:type="gramEnd"/>
      <w:r w:rsidR="00092377" w:rsidRPr="00B526D4">
        <w:rPr>
          <w:rFonts w:ascii="Times New Roman" w:hAnsi="Times New Roman" w:cs="Times New Roman"/>
          <w:sz w:val="24"/>
          <w:szCs w:val="24"/>
        </w:rPr>
        <w:t xml:space="preserve"> хоккей, конструкторы </w:t>
      </w:r>
      <w:proofErr w:type="spellStart"/>
      <w:r w:rsidR="00092377" w:rsidRPr="00B526D4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092377" w:rsidRPr="00B526D4">
        <w:rPr>
          <w:rFonts w:ascii="Times New Roman" w:hAnsi="Times New Roman" w:cs="Times New Roman"/>
          <w:sz w:val="24"/>
          <w:szCs w:val="24"/>
        </w:rPr>
        <w:t xml:space="preserve">, шахматы, столы для занятий </w:t>
      </w:r>
      <w:r w:rsidR="0064286D">
        <w:rPr>
          <w:rFonts w:ascii="Times New Roman" w:hAnsi="Times New Roman" w:cs="Times New Roman"/>
          <w:sz w:val="24"/>
          <w:szCs w:val="24"/>
        </w:rPr>
        <w:t xml:space="preserve">творчеством </w:t>
      </w:r>
      <w:r w:rsidR="00156212">
        <w:rPr>
          <w:rFonts w:ascii="Times New Roman" w:hAnsi="Times New Roman" w:cs="Times New Roman"/>
          <w:sz w:val="24"/>
          <w:szCs w:val="24"/>
        </w:rPr>
        <w:t>(рисунок 2)</w:t>
      </w:r>
      <w:r w:rsidR="001234A4">
        <w:rPr>
          <w:rFonts w:ascii="Times New Roman" w:hAnsi="Times New Roman" w:cs="Times New Roman"/>
          <w:sz w:val="24"/>
          <w:szCs w:val="24"/>
        </w:rPr>
        <w:t>. Во второй половине -</w:t>
      </w:r>
      <w:r w:rsidR="0064286D">
        <w:rPr>
          <w:rFonts w:ascii="Times New Roman" w:hAnsi="Times New Roman" w:cs="Times New Roman"/>
          <w:sz w:val="24"/>
          <w:szCs w:val="24"/>
        </w:rPr>
        <w:t xml:space="preserve"> гимнастические мячи</w:t>
      </w:r>
      <w:r w:rsidR="00156212">
        <w:rPr>
          <w:rFonts w:ascii="Times New Roman" w:hAnsi="Times New Roman" w:cs="Times New Roman"/>
          <w:sz w:val="24"/>
          <w:szCs w:val="24"/>
        </w:rPr>
        <w:t>, сухой бассейн</w:t>
      </w:r>
      <w:r w:rsidR="00092377" w:rsidRPr="00B526D4">
        <w:rPr>
          <w:rFonts w:ascii="Times New Roman" w:hAnsi="Times New Roman" w:cs="Times New Roman"/>
          <w:sz w:val="24"/>
          <w:szCs w:val="24"/>
        </w:rPr>
        <w:t>.</w:t>
      </w:r>
    </w:p>
    <w:p w:rsidR="00156212" w:rsidRDefault="00156212" w:rsidP="0015621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</w:t>
      </w:r>
    </w:p>
    <w:p w:rsidR="00B451B3" w:rsidRDefault="00156212" w:rsidP="00B45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62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53199" cy="2781300"/>
            <wp:effectExtent l="0" t="0" r="0" b="0"/>
            <wp:docPr id="2" name="Рисунок 1" descr="C:\Users\Ирина\Desktop\ИГРОВАЯ\striped-wallpaper-kids-play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ИГРОВАЯ\striped-wallpaper-kids-playroo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60" cy="278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1B3" w:rsidRDefault="00B451B3" w:rsidP="00B45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51B3" w:rsidRDefault="00B451B3" w:rsidP="00B451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2941" cy="2200780"/>
            <wp:effectExtent l="0" t="0" r="0" b="0"/>
            <wp:docPr id="6" name="Рисунок 6" descr="C:\Users\Ири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941" cy="22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2538" cy="2200275"/>
            <wp:effectExtent l="0" t="0" r="0" b="0"/>
            <wp:docPr id="7" name="Рисунок 7" descr="C:\Users\Ирина\Desktop\Безымянный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Безымянный - копия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635" cy="22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1B3" w:rsidRDefault="00B451B3" w:rsidP="00B45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2377" w:rsidRDefault="00C94655" w:rsidP="00092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На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прилегающей с</w:t>
      </w:r>
      <w:r w:rsidR="002107D7">
        <w:rPr>
          <w:rFonts w:ascii="Times New Roman" w:hAnsi="Times New Roman" w:cs="Times New Roman"/>
          <w:sz w:val="24"/>
          <w:szCs w:val="24"/>
        </w:rPr>
        <w:t>о зданием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7D7">
        <w:rPr>
          <w:rFonts w:ascii="Times New Roman" w:hAnsi="Times New Roman" w:cs="Times New Roman"/>
          <w:sz w:val="24"/>
          <w:szCs w:val="24"/>
        </w:rPr>
        <w:t>«</w:t>
      </w:r>
      <w:r w:rsidR="000A5128">
        <w:rPr>
          <w:rFonts w:ascii="Times New Roman" w:hAnsi="Times New Roman" w:cs="Times New Roman"/>
          <w:sz w:val="24"/>
          <w:szCs w:val="24"/>
        </w:rPr>
        <w:t>Дом культуры</w:t>
      </w:r>
      <w:r w:rsidR="002107D7">
        <w:rPr>
          <w:rFonts w:ascii="Times New Roman" w:hAnsi="Times New Roman" w:cs="Times New Roman"/>
          <w:sz w:val="24"/>
          <w:szCs w:val="24"/>
        </w:rPr>
        <w:t>»</w:t>
      </w:r>
      <w:r w:rsidR="000A5128">
        <w:rPr>
          <w:rFonts w:ascii="Times New Roman" w:hAnsi="Times New Roman" w:cs="Times New Roman"/>
          <w:sz w:val="24"/>
          <w:szCs w:val="24"/>
        </w:rPr>
        <w:t>,</w:t>
      </w:r>
      <w:r w:rsidR="00B526D4">
        <w:rPr>
          <w:rFonts w:ascii="Times New Roman" w:hAnsi="Times New Roman" w:cs="Times New Roman"/>
          <w:sz w:val="24"/>
          <w:szCs w:val="24"/>
        </w:rPr>
        <w:t xml:space="preserve"> </w:t>
      </w:r>
      <w:r w:rsidR="00B526D4" w:rsidRPr="00B526D4">
        <w:rPr>
          <w:rFonts w:ascii="Times New Roman" w:hAnsi="Times New Roman" w:cs="Times New Roman"/>
          <w:sz w:val="24"/>
          <w:szCs w:val="24"/>
        </w:rPr>
        <w:t xml:space="preserve">располагается детская </w:t>
      </w:r>
      <w:r w:rsidR="0072015D">
        <w:rPr>
          <w:rFonts w:ascii="Times New Roman" w:hAnsi="Times New Roman" w:cs="Times New Roman"/>
          <w:sz w:val="24"/>
          <w:szCs w:val="24"/>
        </w:rPr>
        <w:t xml:space="preserve">открытая </w:t>
      </w:r>
      <w:r w:rsidR="00B526D4" w:rsidRPr="00B526D4">
        <w:rPr>
          <w:rFonts w:ascii="Times New Roman" w:hAnsi="Times New Roman" w:cs="Times New Roman"/>
          <w:sz w:val="24"/>
          <w:szCs w:val="24"/>
        </w:rPr>
        <w:t xml:space="preserve">площадка. </w:t>
      </w:r>
      <w:r w:rsidR="00B526D4">
        <w:rPr>
          <w:rFonts w:ascii="Times New Roman" w:hAnsi="Times New Roman" w:cs="Times New Roman"/>
          <w:sz w:val="24"/>
          <w:szCs w:val="24"/>
        </w:rPr>
        <w:t xml:space="preserve">Это позволяет занять детей не только в помещении игровой комнаты, но и заниматься с ними на свежем воздухе. </w:t>
      </w:r>
      <w:r w:rsidR="009541B1">
        <w:rPr>
          <w:rFonts w:ascii="Times New Roman" w:hAnsi="Times New Roman" w:cs="Times New Roman"/>
          <w:sz w:val="24"/>
          <w:szCs w:val="24"/>
        </w:rPr>
        <w:t xml:space="preserve">Так же можно предоставлять помещение в аренду для организации детских праздников и дней рождений как в </w:t>
      </w:r>
      <w:proofErr w:type="gramStart"/>
      <w:r w:rsidR="009541B1">
        <w:rPr>
          <w:rFonts w:ascii="Times New Roman" w:hAnsi="Times New Roman" w:cs="Times New Roman"/>
          <w:sz w:val="24"/>
          <w:szCs w:val="24"/>
        </w:rPr>
        <w:t>помещении ,так</w:t>
      </w:r>
      <w:proofErr w:type="gramEnd"/>
      <w:r w:rsidR="009541B1">
        <w:rPr>
          <w:rFonts w:ascii="Times New Roman" w:hAnsi="Times New Roman" w:cs="Times New Roman"/>
          <w:sz w:val="24"/>
          <w:szCs w:val="24"/>
        </w:rPr>
        <w:t xml:space="preserve"> и в летнее время на улице(открытая детская игровая площадка на территории</w:t>
      </w:r>
      <w:r w:rsidR="00B80F19">
        <w:rPr>
          <w:rFonts w:ascii="Times New Roman" w:hAnsi="Times New Roman" w:cs="Times New Roman"/>
          <w:sz w:val="24"/>
          <w:szCs w:val="24"/>
        </w:rPr>
        <w:t>)</w:t>
      </w:r>
    </w:p>
    <w:p w:rsidR="00092377" w:rsidRPr="00B526D4" w:rsidRDefault="00092377" w:rsidP="00092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D4">
        <w:rPr>
          <w:rFonts w:ascii="Times New Roman" w:hAnsi="Times New Roman" w:cs="Times New Roman"/>
          <w:sz w:val="24"/>
          <w:szCs w:val="24"/>
        </w:rPr>
        <w:t xml:space="preserve">В детской игровой комнате </w:t>
      </w:r>
      <w:r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Pr="00B526D4">
        <w:rPr>
          <w:rFonts w:ascii="Times New Roman" w:hAnsi="Times New Roman" w:cs="Times New Roman"/>
          <w:sz w:val="24"/>
          <w:szCs w:val="24"/>
        </w:rPr>
        <w:t xml:space="preserve">могут играть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526D4">
        <w:rPr>
          <w:rFonts w:ascii="Times New Roman" w:hAnsi="Times New Roman" w:cs="Times New Roman"/>
          <w:sz w:val="24"/>
          <w:szCs w:val="24"/>
        </w:rPr>
        <w:t xml:space="preserve"> детей в возрасте от 3 до 6 лет.</w:t>
      </w:r>
    </w:p>
    <w:p w:rsidR="00092377" w:rsidRDefault="00B526D4" w:rsidP="00B526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D4">
        <w:rPr>
          <w:rFonts w:ascii="Times New Roman" w:hAnsi="Times New Roman" w:cs="Times New Roman"/>
          <w:sz w:val="24"/>
          <w:szCs w:val="24"/>
        </w:rPr>
        <w:t xml:space="preserve">Основная целевая аудитория детских игровых комнат — семьи с детьми в возрасте от 3-х </w:t>
      </w:r>
      <w:r w:rsidR="00092377">
        <w:rPr>
          <w:rFonts w:ascii="Times New Roman" w:hAnsi="Times New Roman" w:cs="Times New Roman"/>
          <w:sz w:val="24"/>
          <w:szCs w:val="24"/>
        </w:rPr>
        <w:t xml:space="preserve">до 6-ти лет. </w:t>
      </w:r>
    </w:p>
    <w:p w:rsidR="00B526D4" w:rsidRPr="00D43125" w:rsidRDefault="00B526D4" w:rsidP="000923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3125">
        <w:rPr>
          <w:rFonts w:ascii="Times New Roman" w:hAnsi="Times New Roman" w:cs="Times New Roman"/>
          <w:sz w:val="24"/>
          <w:szCs w:val="24"/>
        </w:rPr>
        <w:t>Описание этапов реализации проекта</w:t>
      </w:r>
    </w:p>
    <w:p w:rsidR="00866FB9" w:rsidRDefault="00866FB9" w:rsidP="00B526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Источники, типы ресурсов.  </w:t>
      </w:r>
    </w:p>
    <w:p w:rsidR="001234A4" w:rsidRPr="00660E7B" w:rsidRDefault="001234A4" w:rsidP="00B526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E7B">
        <w:rPr>
          <w:rFonts w:ascii="Times New Roman" w:hAnsi="Times New Roman" w:cs="Times New Roman"/>
          <w:sz w:val="24"/>
          <w:szCs w:val="24"/>
        </w:rPr>
        <w:t xml:space="preserve">Самая большая проблема для будущих предпринимателей — отсутствие стартового капитала. Одним из вариантов выхода из сложившейся ситуации могут стать государственные программы, в частности, субсидии безработным на развитие бизнеса от службы занятости «Помощь начинающим предпринимателям». И получить финансовую поддержку довольно просто, выполнив ряд требований.  </w:t>
      </w:r>
      <w:r w:rsidR="00F757BE" w:rsidRPr="00660E7B">
        <w:rPr>
          <w:rFonts w:ascii="Times New Roman" w:hAnsi="Times New Roman" w:cs="Times New Roman"/>
          <w:sz w:val="24"/>
          <w:szCs w:val="24"/>
        </w:rPr>
        <w:t>Н</w:t>
      </w:r>
      <w:r w:rsidRPr="00660E7B">
        <w:rPr>
          <w:rFonts w:ascii="Times New Roman" w:hAnsi="Times New Roman" w:cs="Times New Roman"/>
          <w:sz w:val="24"/>
          <w:szCs w:val="24"/>
        </w:rPr>
        <w:t>а развитие бизнеса – до 3</w:t>
      </w:r>
      <w:r w:rsidR="00565E9E" w:rsidRPr="00660E7B">
        <w:rPr>
          <w:rFonts w:ascii="Times New Roman" w:hAnsi="Times New Roman" w:cs="Times New Roman"/>
          <w:sz w:val="24"/>
          <w:szCs w:val="24"/>
        </w:rPr>
        <w:t>50</w:t>
      </w:r>
      <w:r w:rsidRPr="00660E7B">
        <w:rPr>
          <w:rFonts w:ascii="Times New Roman" w:hAnsi="Times New Roman" w:cs="Times New Roman"/>
          <w:sz w:val="24"/>
          <w:szCs w:val="24"/>
        </w:rPr>
        <w:t xml:space="preserve"> 000 рублей. Деньги можно использовать на аренду помещений, закупку материалов, модернизацию или покупку нового оборудования. </w:t>
      </w:r>
    </w:p>
    <w:p w:rsidR="00B526D4" w:rsidRPr="00B526D4" w:rsidRDefault="00B526D4" w:rsidP="00B526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D4">
        <w:rPr>
          <w:rFonts w:ascii="Times New Roman" w:hAnsi="Times New Roman" w:cs="Times New Roman"/>
          <w:sz w:val="24"/>
          <w:szCs w:val="24"/>
        </w:rPr>
        <w:t xml:space="preserve">Сумма первоначальных инвестиций </w:t>
      </w:r>
      <w:r w:rsidR="001234A4">
        <w:rPr>
          <w:rFonts w:ascii="Times New Roman" w:hAnsi="Times New Roman" w:cs="Times New Roman"/>
          <w:sz w:val="24"/>
          <w:szCs w:val="24"/>
        </w:rPr>
        <w:t xml:space="preserve">нашего проекта </w:t>
      </w:r>
      <w:r w:rsidRPr="00B526D4">
        <w:rPr>
          <w:rFonts w:ascii="Times New Roman" w:hAnsi="Times New Roman" w:cs="Times New Roman"/>
          <w:sz w:val="24"/>
          <w:szCs w:val="24"/>
        </w:rPr>
        <w:t>составляет </w:t>
      </w:r>
      <w:r w:rsidRPr="00092377">
        <w:rPr>
          <w:rFonts w:ascii="Times New Roman" w:hAnsi="Times New Roman" w:cs="Times New Roman"/>
          <w:bCs/>
          <w:sz w:val="24"/>
          <w:szCs w:val="24"/>
        </w:rPr>
        <w:t>20</w:t>
      </w:r>
      <w:r w:rsidR="00FE7827">
        <w:rPr>
          <w:rFonts w:ascii="Times New Roman" w:hAnsi="Times New Roman" w:cs="Times New Roman"/>
          <w:bCs/>
          <w:sz w:val="24"/>
          <w:szCs w:val="24"/>
        </w:rPr>
        <w:t>4</w:t>
      </w:r>
      <w:r w:rsidRPr="00092377">
        <w:rPr>
          <w:rFonts w:ascii="Times New Roman" w:hAnsi="Times New Roman" w:cs="Times New Roman"/>
          <w:bCs/>
          <w:sz w:val="24"/>
          <w:szCs w:val="24"/>
        </w:rPr>
        <w:t>0</w:t>
      </w:r>
      <w:r w:rsidR="00FE7827">
        <w:rPr>
          <w:rFonts w:ascii="Times New Roman" w:hAnsi="Times New Roman" w:cs="Times New Roman"/>
          <w:bCs/>
          <w:sz w:val="24"/>
          <w:szCs w:val="24"/>
        </w:rPr>
        <w:t xml:space="preserve">00 </w:t>
      </w:r>
      <w:r w:rsidRPr="00B526D4">
        <w:rPr>
          <w:rFonts w:ascii="Times New Roman" w:hAnsi="Times New Roman" w:cs="Times New Roman"/>
          <w:sz w:val="24"/>
          <w:szCs w:val="24"/>
        </w:rPr>
        <w:t xml:space="preserve">рублей. Точка безубыточности достигается  </w:t>
      </w:r>
      <w:r w:rsidRPr="00092377">
        <w:rPr>
          <w:rFonts w:ascii="Times New Roman" w:hAnsi="Times New Roman" w:cs="Times New Roman"/>
          <w:bCs/>
          <w:sz w:val="24"/>
          <w:szCs w:val="24"/>
        </w:rPr>
        <w:t>на  восьмой</w:t>
      </w:r>
      <w:r w:rsidRPr="00B526D4">
        <w:rPr>
          <w:rFonts w:ascii="Times New Roman" w:hAnsi="Times New Roman" w:cs="Times New Roman"/>
          <w:sz w:val="24"/>
          <w:szCs w:val="24"/>
        </w:rPr>
        <w:t>  месяц работы.  Срок окупаемости составляет от </w:t>
      </w:r>
      <w:r w:rsidR="00092377">
        <w:rPr>
          <w:rFonts w:ascii="Times New Roman" w:hAnsi="Times New Roman" w:cs="Times New Roman"/>
          <w:bCs/>
          <w:sz w:val="24"/>
          <w:szCs w:val="24"/>
        </w:rPr>
        <w:t>10</w:t>
      </w:r>
      <w:r w:rsidRPr="00092377">
        <w:rPr>
          <w:rFonts w:ascii="Times New Roman" w:hAnsi="Times New Roman" w:cs="Times New Roman"/>
          <w:bCs/>
          <w:sz w:val="24"/>
          <w:szCs w:val="24"/>
        </w:rPr>
        <w:t xml:space="preserve"> месяцев</w:t>
      </w:r>
      <w:r w:rsidRPr="00B526D4">
        <w:rPr>
          <w:rFonts w:ascii="Times New Roman" w:hAnsi="Times New Roman" w:cs="Times New Roman"/>
          <w:sz w:val="24"/>
          <w:szCs w:val="24"/>
        </w:rPr>
        <w:t>.</w:t>
      </w:r>
      <w:bookmarkStart w:id="0" w:name="2-opisanie-bizne"/>
      <w:bookmarkEnd w:id="0"/>
      <w:r w:rsidRPr="00B526D4">
        <w:rPr>
          <w:rFonts w:ascii="Times New Roman" w:hAnsi="Times New Roman" w:cs="Times New Roman"/>
          <w:sz w:val="24"/>
          <w:szCs w:val="24"/>
        </w:rPr>
        <w:t xml:space="preserve"> </w:t>
      </w:r>
      <w:r w:rsidR="001234A4">
        <w:rPr>
          <w:rFonts w:ascii="Times New Roman" w:hAnsi="Times New Roman" w:cs="Times New Roman"/>
          <w:sz w:val="24"/>
          <w:szCs w:val="24"/>
        </w:rPr>
        <w:t xml:space="preserve">Второй вариант – банковский кредит для малого бизнеса. </w:t>
      </w:r>
      <w:r w:rsidRPr="00B526D4">
        <w:rPr>
          <w:rFonts w:ascii="Times New Roman" w:hAnsi="Times New Roman" w:cs="Times New Roman"/>
          <w:bCs/>
          <w:sz w:val="24"/>
          <w:szCs w:val="24"/>
        </w:rPr>
        <w:t>Инвестиционные вложения будут профинансированы за счет собственных средств ИП (30 %), и банковского кредита (70 %).</w:t>
      </w:r>
      <w:r w:rsidRPr="00B526D4">
        <w:rPr>
          <w:rFonts w:ascii="Times New Roman" w:hAnsi="Times New Roman" w:cs="Times New Roman"/>
          <w:sz w:val="24"/>
          <w:szCs w:val="24"/>
        </w:rPr>
        <w:t xml:space="preserve"> С учетом ставки 11% для малого бизнеса в Сбербанке. </w:t>
      </w:r>
    </w:p>
    <w:p w:rsidR="00B526D4" w:rsidRPr="00B526D4" w:rsidRDefault="00B526D4" w:rsidP="00B526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D4">
        <w:rPr>
          <w:rFonts w:ascii="Times New Roman" w:hAnsi="Times New Roman" w:cs="Times New Roman"/>
          <w:sz w:val="24"/>
          <w:szCs w:val="24"/>
        </w:rPr>
        <w:t>Если задействовать собственные средства</w:t>
      </w:r>
      <w:r w:rsidR="00092377">
        <w:rPr>
          <w:rFonts w:ascii="Times New Roman" w:hAnsi="Times New Roman" w:cs="Times New Roman"/>
          <w:sz w:val="24"/>
          <w:szCs w:val="24"/>
        </w:rPr>
        <w:t>, без оформления кредита</w:t>
      </w:r>
      <w:r w:rsidRPr="00B526D4">
        <w:rPr>
          <w:rFonts w:ascii="Times New Roman" w:hAnsi="Times New Roman" w:cs="Times New Roman"/>
          <w:sz w:val="24"/>
          <w:szCs w:val="24"/>
        </w:rPr>
        <w:t xml:space="preserve"> точка безубыточности достигается  </w:t>
      </w:r>
      <w:r w:rsidRPr="00092377">
        <w:rPr>
          <w:rFonts w:ascii="Times New Roman" w:hAnsi="Times New Roman" w:cs="Times New Roman"/>
          <w:bCs/>
          <w:sz w:val="24"/>
          <w:szCs w:val="24"/>
        </w:rPr>
        <w:t>на  пятый</w:t>
      </w:r>
      <w:r w:rsidRPr="00B526D4">
        <w:rPr>
          <w:rFonts w:ascii="Times New Roman" w:hAnsi="Times New Roman" w:cs="Times New Roman"/>
          <w:sz w:val="24"/>
          <w:szCs w:val="24"/>
        </w:rPr>
        <w:t>  месяц работы.  Срок окупаемости составляет от </w:t>
      </w:r>
      <w:r w:rsidRPr="00092377">
        <w:rPr>
          <w:rFonts w:ascii="Times New Roman" w:hAnsi="Times New Roman" w:cs="Times New Roman"/>
          <w:bCs/>
          <w:sz w:val="24"/>
          <w:szCs w:val="24"/>
        </w:rPr>
        <w:t>6 месяцев</w:t>
      </w:r>
      <w:r w:rsidR="00092377">
        <w:rPr>
          <w:rFonts w:ascii="Times New Roman" w:hAnsi="Times New Roman" w:cs="Times New Roman"/>
          <w:bCs/>
          <w:sz w:val="24"/>
          <w:szCs w:val="24"/>
        </w:rPr>
        <w:t>.</w:t>
      </w:r>
    </w:p>
    <w:p w:rsidR="00B526D4" w:rsidRDefault="00B526D4" w:rsidP="00B526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D4">
        <w:rPr>
          <w:rFonts w:ascii="Times New Roman" w:hAnsi="Times New Roman" w:cs="Times New Roman"/>
          <w:sz w:val="24"/>
          <w:szCs w:val="24"/>
        </w:rPr>
        <w:t xml:space="preserve">Аренда помещения в месяц – </w:t>
      </w:r>
      <w:r w:rsidR="00092377">
        <w:rPr>
          <w:rFonts w:ascii="Times New Roman" w:hAnsi="Times New Roman" w:cs="Times New Roman"/>
          <w:sz w:val="24"/>
          <w:szCs w:val="24"/>
        </w:rPr>
        <w:t>15</w:t>
      </w:r>
      <w:r w:rsidRPr="00B526D4">
        <w:rPr>
          <w:rFonts w:ascii="Times New Roman" w:hAnsi="Times New Roman" w:cs="Times New Roman"/>
          <w:sz w:val="24"/>
          <w:szCs w:val="24"/>
        </w:rPr>
        <w:t> 000. Оборудование для детей</w:t>
      </w:r>
      <w:r w:rsidR="00866FB9">
        <w:rPr>
          <w:rFonts w:ascii="Times New Roman" w:hAnsi="Times New Roman" w:cs="Times New Roman"/>
          <w:sz w:val="24"/>
          <w:szCs w:val="24"/>
        </w:rPr>
        <w:t xml:space="preserve"> с учетом средней рыночной составить 130 100 рублей</w:t>
      </w:r>
      <w:r w:rsidR="00156212">
        <w:rPr>
          <w:rFonts w:ascii="Times New Roman" w:hAnsi="Times New Roman" w:cs="Times New Roman"/>
          <w:sz w:val="24"/>
          <w:szCs w:val="24"/>
        </w:rPr>
        <w:t xml:space="preserve"> (таблица 1)</w:t>
      </w:r>
      <w:r w:rsidRPr="00B526D4">
        <w:rPr>
          <w:rFonts w:ascii="Times New Roman" w:hAnsi="Times New Roman" w:cs="Times New Roman"/>
          <w:sz w:val="24"/>
          <w:szCs w:val="24"/>
        </w:rPr>
        <w:t>.</w:t>
      </w:r>
    </w:p>
    <w:p w:rsidR="00156212" w:rsidRDefault="00156212" w:rsidP="0015621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72015D" w:rsidRPr="00B526D4" w:rsidRDefault="0072015D" w:rsidP="007201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15D">
        <w:rPr>
          <w:rFonts w:ascii="Times New Roman" w:hAnsi="Times New Roman" w:cs="Times New Roman"/>
          <w:bCs/>
          <w:sz w:val="24"/>
          <w:szCs w:val="24"/>
        </w:rPr>
        <w:t>Оборудование для детской игровой комнаты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409"/>
        <w:gridCol w:w="2213"/>
        <w:gridCol w:w="2569"/>
      </w:tblGrid>
      <w:tr w:rsidR="00B526D4" w:rsidRPr="00B526D4" w:rsidTr="0072015D">
        <w:trPr>
          <w:trHeight w:val="526"/>
          <w:jc w:val="center"/>
        </w:trPr>
        <w:tc>
          <w:tcPr>
            <w:tcW w:w="320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72015D" w:rsidRDefault="00B526D4" w:rsidP="007201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5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72015D" w:rsidRDefault="00B526D4" w:rsidP="007201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5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2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72015D" w:rsidRDefault="00B526D4" w:rsidP="007201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5D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 1 шт.</w:t>
            </w:r>
          </w:p>
        </w:tc>
        <w:tc>
          <w:tcPr>
            <w:tcW w:w="256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72015D" w:rsidRDefault="00B526D4" w:rsidP="007201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5D">
              <w:rPr>
                <w:rFonts w:ascii="Times New Roman" w:hAnsi="Times New Roman" w:cs="Times New Roman"/>
                <w:bCs/>
                <w:sz w:val="24"/>
                <w:szCs w:val="24"/>
              </w:rPr>
              <w:t>Общая сумма</w:t>
            </w:r>
          </w:p>
        </w:tc>
      </w:tr>
      <w:tr w:rsidR="00B526D4" w:rsidRPr="00B526D4" w:rsidTr="0072015D">
        <w:trPr>
          <w:trHeight w:val="313"/>
          <w:jc w:val="center"/>
        </w:trPr>
        <w:tc>
          <w:tcPr>
            <w:tcW w:w="320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256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</w:tr>
      <w:tr w:rsidR="00B526D4" w:rsidRPr="00B526D4" w:rsidTr="0072015D">
        <w:trPr>
          <w:trHeight w:val="238"/>
          <w:jc w:val="center"/>
        </w:trPr>
        <w:tc>
          <w:tcPr>
            <w:tcW w:w="320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Стулья мягкие</w:t>
            </w:r>
          </w:p>
        </w:tc>
        <w:tc>
          <w:tcPr>
            <w:tcW w:w="14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56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B526D4" w:rsidRPr="00B526D4" w:rsidTr="0072015D">
        <w:trPr>
          <w:trHeight w:val="275"/>
          <w:jc w:val="center"/>
        </w:trPr>
        <w:tc>
          <w:tcPr>
            <w:tcW w:w="320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Стулья  детские</w:t>
            </w:r>
          </w:p>
        </w:tc>
        <w:tc>
          <w:tcPr>
            <w:tcW w:w="14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2 000</w:t>
            </w:r>
          </w:p>
        </w:tc>
        <w:tc>
          <w:tcPr>
            <w:tcW w:w="256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B526D4" w:rsidRPr="00B526D4" w:rsidTr="0072015D">
        <w:trPr>
          <w:trHeight w:val="288"/>
          <w:jc w:val="center"/>
        </w:trPr>
        <w:tc>
          <w:tcPr>
            <w:tcW w:w="320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</w:t>
            </w:r>
          </w:p>
        </w:tc>
        <w:tc>
          <w:tcPr>
            <w:tcW w:w="14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56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B526D4" w:rsidRPr="00B526D4" w:rsidTr="0072015D">
        <w:trPr>
          <w:trHeight w:val="288"/>
          <w:jc w:val="center"/>
        </w:trPr>
        <w:tc>
          <w:tcPr>
            <w:tcW w:w="320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</w:tc>
        <w:tc>
          <w:tcPr>
            <w:tcW w:w="14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256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B526D4" w:rsidRPr="00B526D4" w:rsidTr="0072015D">
        <w:trPr>
          <w:trHeight w:val="288"/>
          <w:jc w:val="center"/>
        </w:trPr>
        <w:tc>
          <w:tcPr>
            <w:tcW w:w="320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4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56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B526D4" w:rsidRPr="00B526D4" w:rsidTr="0072015D">
        <w:trPr>
          <w:trHeight w:val="288"/>
          <w:jc w:val="center"/>
        </w:trPr>
        <w:tc>
          <w:tcPr>
            <w:tcW w:w="320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14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866FB9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26D4" w:rsidRPr="00B526D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6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866FB9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26D4" w:rsidRPr="00B526D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B526D4" w:rsidRPr="00B526D4" w:rsidTr="0072015D">
        <w:trPr>
          <w:trHeight w:val="288"/>
          <w:jc w:val="center"/>
        </w:trPr>
        <w:tc>
          <w:tcPr>
            <w:tcW w:w="320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Гимнастический мяч</w:t>
            </w:r>
          </w:p>
        </w:tc>
        <w:tc>
          <w:tcPr>
            <w:tcW w:w="14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56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B526D4" w:rsidRPr="00B526D4" w:rsidTr="0072015D">
        <w:trPr>
          <w:trHeight w:val="288"/>
          <w:jc w:val="center"/>
        </w:trPr>
        <w:tc>
          <w:tcPr>
            <w:tcW w:w="320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14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56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B526D4" w:rsidRPr="00B526D4" w:rsidTr="0072015D">
        <w:trPr>
          <w:trHeight w:val="288"/>
          <w:jc w:val="center"/>
        </w:trPr>
        <w:tc>
          <w:tcPr>
            <w:tcW w:w="320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Сухой бассейн</w:t>
            </w:r>
          </w:p>
        </w:tc>
        <w:tc>
          <w:tcPr>
            <w:tcW w:w="14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256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B526D4" w:rsidRPr="00B526D4" w:rsidTr="0072015D">
        <w:trPr>
          <w:trHeight w:val="563"/>
          <w:jc w:val="center"/>
        </w:trPr>
        <w:tc>
          <w:tcPr>
            <w:tcW w:w="320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Настольные игры, наборы для рисования</w:t>
            </w:r>
          </w:p>
        </w:tc>
        <w:tc>
          <w:tcPr>
            <w:tcW w:w="14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</w:tc>
        <w:tc>
          <w:tcPr>
            <w:tcW w:w="256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15 000</w:t>
            </w:r>
          </w:p>
        </w:tc>
      </w:tr>
      <w:tr w:rsidR="00B526D4" w:rsidRPr="00B526D4" w:rsidTr="0072015D">
        <w:trPr>
          <w:trHeight w:val="563"/>
          <w:jc w:val="center"/>
        </w:trPr>
        <w:tc>
          <w:tcPr>
            <w:tcW w:w="320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14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56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526D4" w:rsidRPr="00B526D4" w:rsidRDefault="00B526D4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72015D" w:rsidRPr="00B526D4" w:rsidTr="0072015D">
        <w:trPr>
          <w:trHeight w:val="563"/>
          <w:jc w:val="center"/>
        </w:trPr>
        <w:tc>
          <w:tcPr>
            <w:tcW w:w="320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15D" w:rsidRPr="00B526D4" w:rsidRDefault="0072015D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15D" w:rsidRPr="00B526D4" w:rsidRDefault="0072015D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130 100</w:t>
            </w:r>
          </w:p>
        </w:tc>
        <w:tc>
          <w:tcPr>
            <w:tcW w:w="22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15D" w:rsidRPr="00B526D4" w:rsidRDefault="0072015D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15D" w:rsidRPr="00B526D4" w:rsidRDefault="0072015D" w:rsidP="00866F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6D4" w:rsidRPr="00B526D4" w:rsidRDefault="00B526D4" w:rsidP="00B526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FB9" w:rsidRDefault="00156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фонд заработной платы составляет 45 тысяч (таблица 2).</w:t>
      </w:r>
    </w:p>
    <w:p w:rsidR="00156212" w:rsidRDefault="00156212" w:rsidP="001562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B526D4" w:rsidRPr="00156212" w:rsidRDefault="00B526D4" w:rsidP="00866F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6212">
        <w:rPr>
          <w:rFonts w:ascii="Times New Roman" w:hAnsi="Times New Roman" w:cs="Times New Roman"/>
          <w:sz w:val="24"/>
          <w:szCs w:val="24"/>
        </w:rPr>
        <w:t>Общий фонд заработной платы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832"/>
        <w:gridCol w:w="1417"/>
        <w:gridCol w:w="2268"/>
        <w:gridCol w:w="2835"/>
      </w:tblGrid>
      <w:tr w:rsidR="00B526D4" w:rsidRPr="00B526D4" w:rsidTr="00825C5D">
        <w:tc>
          <w:tcPr>
            <w:tcW w:w="1701" w:type="dxa"/>
          </w:tcPr>
          <w:p w:rsidR="00B526D4" w:rsidRPr="00B526D4" w:rsidRDefault="00B526D4" w:rsidP="00866F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26D4" w:rsidRPr="00156212" w:rsidRDefault="00B526D4" w:rsidP="00156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12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  <w:tc>
          <w:tcPr>
            <w:tcW w:w="2268" w:type="dxa"/>
          </w:tcPr>
          <w:p w:rsidR="00B526D4" w:rsidRPr="00156212" w:rsidRDefault="00B526D4" w:rsidP="00156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12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2835" w:type="dxa"/>
          </w:tcPr>
          <w:p w:rsidR="00B526D4" w:rsidRPr="00156212" w:rsidRDefault="00B526D4" w:rsidP="00156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12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</w:tc>
      </w:tr>
      <w:tr w:rsidR="00B526D4" w:rsidRPr="00B526D4" w:rsidTr="00825C5D">
        <w:tc>
          <w:tcPr>
            <w:tcW w:w="1701" w:type="dxa"/>
          </w:tcPr>
          <w:p w:rsidR="00B526D4" w:rsidRPr="00B526D4" w:rsidRDefault="00B526D4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B526D4" w:rsidRPr="00B526D4" w:rsidRDefault="00B526D4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268" w:type="dxa"/>
          </w:tcPr>
          <w:p w:rsidR="00B526D4" w:rsidRPr="00B526D4" w:rsidRDefault="00B526D4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526D4" w:rsidRPr="00B526D4" w:rsidRDefault="00B526D4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B526D4" w:rsidRPr="00B526D4" w:rsidTr="00825C5D">
        <w:tc>
          <w:tcPr>
            <w:tcW w:w="1701" w:type="dxa"/>
          </w:tcPr>
          <w:p w:rsidR="00B526D4" w:rsidRPr="00B526D4" w:rsidRDefault="00B526D4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417" w:type="dxa"/>
          </w:tcPr>
          <w:p w:rsidR="00B526D4" w:rsidRPr="00B526D4" w:rsidRDefault="00B526D4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268" w:type="dxa"/>
          </w:tcPr>
          <w:p w:rsidR="00B526D4" w:rsidRPr="00B526D4" w:rsidRDefault="00B526D4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26D4" w:rsidRPr="00B526D4" w:rsidRDefault="00B526D4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B526D4" w:rsidRPr="00B526D4" w:rsidTr="00825C5D">
        <w:tc>
          <w:tcPr>
            <w:tcW w:w="5386" w:type="dxa"/>
            <w:gridSpan w:val="3"/>
          </w:tcPr>
          <w:p w:rsidR="00B526D4" w:rsidRPr="00B526D4" w:rsidRDefault="00B526D4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B526D4" w:rsidRPr="00B526D4" w:rsidRDefault="00B526D4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</w:tbl>
    <w:p w:rsidR="0072015D" w:rsidRDefault="0072015D" w:rsidP="002A5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212" w:rsidRDefault="00156212" w:rsidP="0015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другие затраты мы предполагаем 29 тысяч (таблица 3).</w:t>
      </w:r>
    </w:p>
    <w:p w:rsidR="00156212" w:rsidRPr="00156212" w:rsidRDefault="00156212" w:rsidP="0015621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3</w:t>
      </w:r>
    </w:p>
    <w:p w:rsidR="00B526D4" w:rsidRPr="00156212" w:rsidRDefault="00B526D4" w:rsidP="007201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212">
        <w:rPr>
          <w:rFonts w:ascii="Times New Roman" w:hAnsi="Times New Roman" w:cs="Times New Roman"/>
          <w:sz w:val="24"/>
          <w:szCs w:val="24"/>
        </w:rPr>
        <w:t>Другие затраты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5103"/>
      </w:tblGrid>
      <w:tr w:rsidR="00B526D4" w:rsidRPr="00156212" w:rsidTr="00825C5D">
        <w:tc>
          <w:tcPr>
            <w:tcW w:w="3118" w:type="dxa"/>
          </w:tcPr>
          <w:p w:rsidR="00B526D4" w:rsidRPr="00156212" w:rsidRDefault="00B526D4" w:rsidP="00156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12">
              <w:rPr>
                <w:rFonts w:ascii="Times New Roman" w:hAnsi="Times New Roman" w:cs="Times New Roman"/>
                <w:sz w:val="24"/>
                <w:szCs w:val="24"/>
              </w:rPr>
              <w:t>Вид затраты</w:t>
            </w:r>
          </w:p>
        </w:tc>
        <w:tc>
          <w:tcPr>
            <w:tcW w:w="5103" w:type="dxa"/>
          </w:tcPr>
          <w:p w:rsidR="00B526D4" w:rsidRPr="00156212" w:rsidRDefault="00B526D4" w:rsidP="00156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1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526D4" w:rsidRPr="00B526D4" w:rsidTr="00825C5D">
        <w:tc>
          <w:tcPr>
            <w:tcW w:w="3118" w:type="dxa"/>
          </w:tcPr>
          <w:p w:rsidR="00B526D4" w:rsidRPr="00B526D4" w:rsidRDefault="00B526D4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5103" w:type="dxa"/>
          </w:tcPr>
          <w:p w:rsidR="00B526D4" w:rsidRPr="00B526D4" w:rsidRDefault="00B526D4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B526D4" w:rsidRPr="00B526D4" w:rsidTr="00825C5D">
        <w:tc>
          <w:tcPr>
            <w:tcW w:w="3118" w:type="dxa"/>
          </w:tcPr>
          <w:p w:rsidR="00B526D4" w:rsidRPr="00B526D4" w:rsidRDefault="00B526D4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Вывеска</w:t>
            </w:r>
          </w:p>
        </w:tc>
        <w:tc>
          <w:tcPr>
            <w:tcW w:w="5103" w:type="dxa"/>
          </w:tcPr>
          <w:p w:rsidR="00B526D4" w:rsidRPr="00B526D4" w:rsidRDefault="00B526D4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B526D4" w:rsidRPr="00B526D4" w:rsidTr="00825C5D">
        <w:tc>
          <w:tcPr>
            <w:tcW w:w="3118" w:type="dxa"/>
          </w:tcPr>
          <w:p w:rsidR="00B526D4" w:rsidRPr="00B526D4" w:rsidRDefault="00B526D4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Рекламные материалы</w:t>
            </w:r>
          </w:p>
        </w:tc>
        <w:tc>
          <w:tcPr>
            <w:tcW w:w="5103" w:type="dxa"/>
          </w:tcPr>
          <w:p w:rsidR="00B526D4" w:rsidRPr="00B526D4" w:rsidRDefault="00B526D4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B526D4" w:rsidRPr="00B526D4" w:rsidTr="00825C5D">
        <w:tc>
          <w:tcPr>
            <w:tcW w:w="3118" w:type="dxa"/>
          </w:tcPr>
          <w:p w:rsidR="00B526D4" w:rsidRPr="00B526D4" w:rsidRDefault="00B526D4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Плата за свет</w:t>
            </w:r>
          </w:p>
        </w:tc>
        <w:tc>
          <w:tcPr>
            <w:tcW w:w="5103" w:type="dxa"/>
          </w:tcPr>
          <w:p w:rsidR="00B526D4" w:rsidRPr="00B526D4" w:rsidRDefault="00B526D4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526D4" w:rsidRPr="00B526D4" w:rsidTr="00825C5D">
        <w:tc>
          <w:tcPr>
            <w:tcW w:w="3118" w:type="dxa"/>
          </w:tcPr>
          <w:p w:rsidR="00B526D4" w:rsidRPr="00B526D4" w:rsidRDefault="00B526D4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Амортизационные расходы</w:t>
            </w:r>
          </w:p>
        </w:tc>
        <w:tc>
          <w:tcPr>
            <w:tcW w:w="5103" w:type="dxa"/>
          </w:tcPr>
          <w:p w:rsidR="00B526D4" w:rsidRPr="00B526D4" w:rsidRDefault="00B526D4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2015D" w:rsidRPr="00B526D4" w:rsidTr="00825C5D">
        <w:tc>
          <w:tcPr>
            <w:tcW w:w="3118" w:type="dxa"/>
          </w:tcPr>
          <w:p w:rsidR="0072015D" w:rsidRPr="00B526D4" w:rsidRDefault="0072015D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03" w:type="dxa"/>
          </w:tcPr>
          <w:p w:rsidR="0072015D" w:rsidRPr="00B526D4" w:rsidRDefault="0072015D" w:rsidP="00866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</w:p>
        </w:tc>
      </w:tr>
    </w:tbl>
    <w:p w:rsidR="00B451B3" w:rsidRDefault="00B451B3" w:rsidP="00866FB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14"/>
      <w:bookmarkEnd w:id="1"/>
    </w:p>
    <w:p w:rsidR="00B451B3" w:rsidRDefault="00B451B3" w:rsidP="00866FB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51B3" w:rsidRDefault="00B451B3" w:rsidP="00866FB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26D4" w:rsidRPr="00866FB9" w:rsidRDefault="00B526D4" w:rsidP="00866FB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6FB9">
        <w:rPr>
          <w:rFonts w:ascii="Times New Roman" w:hAnsi="Times New Roman" w:cs="Times New Roman"/>
          <w:bCs/>
          <w:sz w:val="24"/>
          <w:szCs w:val="24"/>
        </w:rPr>
        <w:t>Время работы</w:t>
      </w:r>
    </w:p>
    <w:p w:rsidR="00B526D4" w:rsidRPr="00B526D4" w:rsidRDefault="00857409" w:rsidP="00B526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526D4" w:rsidRPr="00B526D4">
        <w:rPr>
          <w:rFonts w:ascii="Times New Roman" w:hAnsi="Times New Roman" w:cs="Times New Roman"/>
          <w:sz w:val="24"/>
          <w:szCs w:val="24"/>
        </w:rPr>
        <w:t>абот</w:t>
      </w:r>
      <w:r>
        <w:rPr>
          <w:rFonts w:ascii="Times New Roman" w:hAnsi="Times New Roman" w:cs="Times New Roman"/>
          <w:sz w:val="24"/>
          <w:szCs w:val="24"/>
        </w:rPr>
        <w:t xml:space="preserve">а детской игровой комнаты планируется </w:t>
      </w:r>
      <w:r w:rsidR="00B526D4" w:rsidRPr="00B526D4">
        <w:rPr>
          <w:rFonts w:ascii="Times New Roman" w:hAnsi="Times New Roman" w:cs="Times New Roman"/>
          <w:sz w:val="24"/>
          <w:szCs w:val="24"/>
        </w:rPr>
        <w:t xml:space="preserve">ежедневно с 14-00 до 19-00,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B526D4" w:rsidRPr="00B526D4">
        <w:rPr>
          <w:rFonts w:ascii="Times New Roman" w:hAnsi="Times New Roman" w:cs="Times New Roman"/>
          <w:sz w:val="24"/>
          <w:szCs w:val="24"/>
        </w:rPr>
        <w:t>в выходные и праздники – с 11-00 до 19-00.</w:t>
      </w:r>
    </w:p>
    <w:p w:rsidR="00866FB9" w:rsidRDefault="001323F7" w:rsidP="00866FB9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услуги з</w:t>
      </w:r>
      <w:r w:rsidRPr="00B526D4">
        <w:rPr>
          <w:rFonts w:ascii="Times New Roman" w:hAnsi="Times New Roman" w:cs="Times New Roman"/>
          <w:sz w:val="24"/>
          <w:szCs w:val="24"/>
        </w:rPr>
        <w:t xml:space="preserve">а один час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526D4" w:rsidRPr="00B526D4">
        <w:rPr>
          <w:rFonts w:ascii="Times New Roman" w:hAnsi="Times New Roman" w:cs="Times New Roman"/>
          <w:sz w:val="24"/>
          <w:szCs w:val="24"/>
        </w:rPr>
        <w:t xml:space="preserve"> будни </w:t>
      </w:r>
      <w:r>
        <w:rPr>
          <w:rFonts w:ascii="Times New Roman" w:hAnsi="Times New Roman" w:cs="Times New Roman"/>
          <w:sz w:val="24"/>
          <w:szCs w:val="24"/>
        </w:rPr>
        <w:t>будет составлять</w:t>
      </w:r>
      <w:r w:rsidR="00B526D4" w:rsidRPr="00B526D4">
        <w:rPr>
          <w:rFonts w:ascii="Times New Roman" w:hAnsi="Times New Roman" w:cs="Times New Roman"/>
          <w:sz w:val="24"/>
          <w:szCs w:val="24"/>
        </w:rPr>
        <w:t xml:space="preserve"> 100 рублей, а в выходные и в праздничные дни — 150 рублей.</w:t>
      </w:r>
      <w:r w:rsidR="00866FB9">
        <w:rPr>
          <w:rFonts w:ascii="Times New Roman" w:hAnsi="Times New Roman" w:cs="Times New Roman"/>
          <w:sz w:val="24"/>
          <w:szCs w:val="24"/>
        </w:rPr>
        <w:t xml:space="preserve"> </w:t>
      </w:r>
      <w:r w:rsidR="00B526D4" w:rsidRPr="00B52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6D4" w:rsidRPr="00866FB9" w:rsidRDefault="00B526D4" w:rsidP="00866FB9">
      <w:pPr>
        <w:tabs>
          <w:tab w:val="num" w:pos="7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3-opisanie-rynka"/>
      <w:bookmarkEnd w:id="2"/>
      <w:r w:rsidRPr="00866FB9">
        <w:rPr>
          <w:rFonts w:ascii="Times New Roman" w:hAnsi="Times New Roman" w:cs="Times New Roman"/>
          <w:sz w:val="24"/>
          <w:szCs w:val="24"/>
        </w:rPr>
        <w:t>Маркетинг</w:t>
      </w:r>
    </w:p>
    <w:p w:rsidR="00B526D4" w:rsidRPr="00B526D4" w:rsidRDefault="001967D2" w:rsidP="00B526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B526D4" w:rsidRPr="00B526D4">
        <w:rPr>
          <w:rFonts w:ascii="Times New Roman" w:hAnsi="Times New Roman" w:cs="Times New Roman"/>
          <w:sz w:val="24"/>
          <w:szCs w:val="24"/>
        </w:rPr>
        <w:t xml:space="preserve"> продвижения нашей игровой комнаты «</w:t>
      </w:r>
      <w:r w:rsidR="009A6CA6">
        <w:rPr>
          <w:rFonts w:ascii="Times New Roman" w:hAnsi="Times New Roman" w:cs="Times New Roman"/>
          <w:sz w:val="24"/>
          <w:szCs w:val="24"/>
        </w:rPr>
        <w:t>Малыши</w:t>
      </w:r>
      <w:r w:rsidR="00B526D4" w:rsidRPr="00B526D4">
        <w:rPr>
          <w:rFonts w:ascii="Times New Roman" w:hAnsi="Times New Roman" w:cs="Times New Roman"/>
          <w:sz w:val="24"/>
          <w:szCs w:val="24"/>
        </w:rPr>
        <w:t>» планируем сделать яркую и содержательную вывеску, привлек</w:t>
      </w:r>
      <w:r>
        <w:rPr>
          <w:rFonts w:ascii="Times New Roman" w:hAnsi="Times New Roman" w:cs="Times New Roman"/>
          <w:sz w:val="24"/>
          <w:szCs w:val="24"/>
        </w:rPr>
        <w:t>ающую</w:t>
      </w:r>
      <w:r w:rsidR="00B526D4" w:rsidRPr="00B526D4">
        <w:rPr>
          <w:rFonts w:ascii="Times New Roman" w:hAnsi="Times New Roman" w:cs="Times New Roman"/>
          <w:sz w:val="24"/>
          <w:szCs w:val="24"/>
        </w:rPr>
        <w:t xml:space="preserve"> внимание клиентов. На ней будет </w:t>
      </w:r>
      <w:r>
        <w:rPr>
          <w:rFonts w:ascii="Times New Roman" w:hAnsi="Times New Roman" w:cs="Times New Roman"/>
          <w:sz w:val="24"/>
          <w:szCs w:val="24"/>
        </w:rPr>
        <w:t xml:space="preserve">название, </w:t>
      </w:r>
      <w:r w:rsidR="00B526D4" w:rsidRPr="00B526D4">
        <w:rPr>
          <w:rFonts w:ascii="Times New Roman" w:hAnsi="Times New Roman" w:cs="Times New Roman"/>
          <w:sz w:val="24"/>
          <w:szCs w:val="24"/>
        </w:rPr>
        <w:t>информация о графике работы,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526D4" w:rsidRPr="00B526D4">
        <w:rPr>
          <w:rFonts w:ascii="Times New Roman" w:hAnsi="Times New Roman" w:cs="Times New Roman"/>
          <w:sz w:val="24"/>
          <w:szCs w:val="24"/>
        </w:rPr>
        <w:t xml:space="preserve"> ее нахождени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526D4" w:rsidRPr="00B526D4">
        <w:rPr>
          <w:rFonts w:ascii="Times New Roman" w:hAnsi="Times New Roman" w:cs="Times New Roman"/>
          <w:sz w:val="24"/>
          <w:szCs w:val="24"/>
        </w:rPr>
        <w:t xml:space="preserve"> и стоимости услуг.</w:t>
      </w:r>
    </w:p>
    <w:p w:rsidR="00B526D4" w:rsidRPr="00B526D4" w:rsidRDefault="00B526D4" w:rsidP="00B526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D4">
        <w:rPr>
          <w:rFonts w:ascii="Times New Roman" w:hAnsi="Times New Roman" w:cs="Times New Roman"/>
          <w:sz w:val="24"/>
          <w:szCs w:val="24"/>
        </w:rPr>
        <w:t xml:space="preserve">Для </w:t>
      </w:r>
      <w:r w:rsidR="00B665F8" w:rsidRPr="00B526D4">
        <w:rPr>
          <w:rFonts w:ascii="Times New Roman" w:hAnsi="Times New Roman" w:cs="Times New Roman"/>
          <w:sz w:val="24"/>
          <w:szCs w:val="24"/>
        </w:rPr>
        <w:t>повышения</w:t>
      </w:r>
      <w:r w:rsidRPr="00B526D4">
        <w:rPr>
          <w:rFonts w:ascii="Times New Roman" w:hAnsi="Times New Roman" w:cs="Times New Roman"/>
          <w:sz w:val="24"/>
          <w:szCs w:val="24"/>
        </w:rPr>
        <w:t xml:space="preserve"> посещаемости мы планируем</w:t>
      </w:r>
      <w:r w:rsidR="00B665F8">
        <w:rPr>
          <w:rFonts w:ascii="Times New Roman" w:hAnsi="Times New Roman" w:cs="Times New Roman"/>
          <w:sz w:val="24"/>
          <w:szCs w:val="24"/>
        </w:rPr>
        <w:t xml:space="preserve"> организовать</w:t>
      </w:r>
      <w:r w:rsidRPr="00B526D4">
        <w:rPr>
          <w:rFonts w:ascii="Times New Roman" w:hAnsi="Times New Roman" w:cs="Times New Roman"/>
          <w:sz w:val="24"/>
          <w:szCs w:val="24"/>
        </w:rPr>
        <w:t>:</w:t>
      </w:r>
    </w:p>
    <w:p w:rsidR="00B526D4" w:rsidRPr="00B526D4" w:rsidRDefault="00B526D4" w:rsidP="00B526D4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D4">
        <w:rPr>
          <w:rFonts w:ascii="Times New Roman" w:hAnsi="Times New Roman" w:cs="Times New Roman"/>
          <w:sz w:val="24"/>
          <w:szCs w:val="24"/>
        </w:rPr>
        <w:t>реклам</w:t>
      </w:r>
      <w:r w:rsidR="00B665F8">
        <w:rPr>
          <w:rFonts w:ascii="Times New Roman" w:hAnsi="Times New Roman" w:cs="Times New Roman"/>
          <w:sz w:val="24"/>
          <w:szCs w:val="24"/>
        </w:rPr>
        <w:t>у</w:t>
      </w:r>
      <w:r w:rsidRPr="00B526D4">
        <w:rPr>
          <w:rFonts w:ascii="Times New Roman" w:hAnsi="Times New Roman" w:cs="Times New Roman"/>
          <w:sz w:val="24"/>
          <w:szCs w:val="24"/>
        </w:rPr>
        <w:t xml:space="preserve"> в социальных сетях;</w:t>
      </w:r>
    </w:p>
    <w:p w:rsidR="00B526D4" w:rsidRPr="00B526D4" w:rsidRDefault="00B526D4" w:rsidP="00B526D4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D4">
        <w:rPr>
          <w:rFonts w:ascii="Times New Roman" w:hAnsi="Times New Roman" w:cs="Times New Roman"/>
          <w:sz w:val="24"/>
          <w:szCs w:val="24"/>
        </w:rPr>
        <w:t>изготовление визиток;</w:t>
      </w:r>
    </w:p>
    <w:p w:rsidR="00B526D4" w:rsidRPr="00B526D4" w:rsidRDefault="00B526D4" w:rsidP="00B526D4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D4">
        <w:rPr>
          <w:rFonts w:ascii="Times New Roman" w:hAnsi="Times New Roman" w:cs="Times New Roman"/>
          <w:sz w:val="24"/>
          <w:szCs w:val="24"/>
        </w:rPr>
        <w:t>создание и раскрутка сайта;</w:t>
      </w:r>
    </w:p>
    <w:p w:rsidR="00B526D4" w:rsidRPr="00B526D4" w:rsidRDefault="00B526D4" w:rsidP="00B526D4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D4">
        <w:rPr>
          <w:rFonts w:ascii="Times New Roman" w:hAnsi="Times New Roman" w:cs="Times New Roman"/>
          <w:sz w:val="24"/>
          <w:szCs w:val="24"/>
        </w:rPr>
        <w:t>размещение информации в местн</w:t>
      </w:r>
      <w:r w:rsidR="009A6CA6">
        <w:rPr>
          <w:rFonts w:ascii="Times New Roman" w:hAnsi="Times New Roman" w:cs="Times New Roman"/>
          <w:sz w:val="24"/>
          <w:szCs w:val="24"/>
        </w:rPr>
        <w:t>ой</w:t>
      </w:r>
      <w:r w:rsidRPr="00B526D4">
        <w:rPr>
          <w:rFonts w:ascii="Times New Roman" w:hAnsi="Times New Roman" w:cs="Times New Roman"/>
          <w:sz w:val="24"/>
          <w:szCs w:val="24"/>
        </w:rPr>
        <w:t xml:space="preserve"> газет</w:t>
      </w:r>
      <w:r w:rsidR="009A6CA6">
        <w:rPr>
          <w:rFonts w:ascii="Times New Roman" w:hAnsi="Times New Roman" w:cs="Times New Roman"/>
          <w:sz w:val="24"/>
          <w:szCs w:val="24"/>
        </w:rPr>
        <w:t>е</w:t>
      </w:r>
      <w:r w:rsidRPr="00B526D4">
        <w:rPr>
          <w:rFonts w:ascii="Times New Roman" w:hAnsi="Times New Roman" w:cs="Times New Roman"/>
          <w:sz w:val="24"/>
          <w:szCs w:val="24"/>
        </w:rPr>
        <w:t>;</w:t>
      </w:r>
    </w:p>
    <w:p w:rsidR="00B526D4" w:rsidRPr="00B526D4" w:rsidRDefault="00B526D4" w:rsidP="00B526D4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D4">
        <w:rPr>
          <w:rFonts w:ascii="Times New Roman" w:hAnsi="Times New Roman" w:cs="Times New Roman"/>
          <w:sz w:val="24"/>
          <w:szCs w:val="24"/>
        </w:rPr>
        <w:t>печать и распространение рекламных листовок;</w:t>
      </w:r>
    </w:p>
    <w:p w:rsidR="00B526D4" w:rsidRPr="00B526D4" w:rsidRDefault="00B526D4" w:rsidP="00B526D4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D4">
        <w:rPr>
          <w:rFonts w:ascii="Times New Roman" w:hAnsi="Times New Roman" w:cs="Times New Roman"/>
          <w:sz w:val="24"/>
          <w:szCs w:val="24"/>
        </w:rPr>
        <w:t>участие в обще</w:t>
      </w:r>
      <w:r w:rsidR="009A6CA6">
        <w:rPr>
          <w:rFonts w:ascii="Times New Roman" w:hAnsi="Times New Roman" w:cs="Times New Roman"/>
          <w:sz w:val="24"/>
          <w:szCs w:val="24"/>
        </w:rPr>
        <w:t>поселковых</w:t>
      </w:r>
      <w:r w:rsidRPr="00B526D4">
        <w:rPr>
          <w:rFonts w:ascii="Times New Roman" w:hAnsi="Times New Roman" w:cs="Times New Roman"/>
          <w:sz w:val="24"/>
          <w:szCs w:val="24"/>
        </w:rPr>
        <w:t xml:space="preserve"> мероприятиях </w:t>
      </w:r>
      <w:r w:rsidR="009A6CA6">
        <w:rPr>
          <w:rFonts w:ascii="Times New Roman" w:hAnsi="Times New Roman" w:cs="Times New Roman"/>
          <w:sz w:val="24"/>
          <w:szCs w:val="24"/>
        </w:rPr>
        <w:t>поселка</w:t>
      </w:r>
    </w:p>
    <w:p w:rsidR="00B526D4" w:rsidRPr="00B526D4" w:rsidRDefault="00B526D4" w:rsidP="00B526D4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D4">
        <w:rPr>
          <w:rFonts w:ascii="Times New Roman" w:hAnsi="Times New Roman" w:cs="Times New Roman"/>
          <w:sz w:val="24"/>
          <w:szCs w:val="24"/>
        </w:rPr>
        <w:t xml:space="preserve">проведение рекламных бесплатных игровых программ на базе дошкольных образовательных учреждений </w:t>
      </w:r>
      <w:r w:rsidR="009A6CA6">
        <w:rPr>
          <w:rFonts w:ascii="Times New Roman" w:hAnsi="Times New Roman" w:cs="Times New Roman"/>
          <w:sz w:val="24"/>
          <w:szCs w:val="24"/>
        </w:rPr>
        <w:t>поселка</w:t>
      </w:r>
    </w:p>
    <w:p w:rsidR="00B526D4" w:rsidRPr="00B526D4" w:rsidRDefault="00B526D4" w:rsidP="00B526D4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D4">
        <w:rPr>
          <w:rFonts w:ascii="Times New Roman" w:hAnsi="Times New Roman" w:cs="Times New Roman"/>
          <w:sz w:val="24"/>
          <w:szCs w:val="24"/>
        </w:rPr>
        <w:t>сарафанное радио.</w:t>
      </w:r>
    </w:p>
    <w:p w:rsidR="00B526D4" w:rsidRPr="00B526D4" w:rsidRDefault="00B526D4" w:rsidP="00B66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D4">
        <w:rPr>
          <w:rFonts w:ascii="Times New Roman" w:hAnsi="Times New Roman" w:cs="Times New Roman"/>
          <w:sz w:val="24"/>
          <w:szCs w:val="24"/>
        </w:rPr>
        <w:t xml:space="preserve">Также планируем для постоянных клиентов </w:t>
      </w:r>
      <w:r w:rsidR="00B665F8">
        <w:rPr>
          <w:rFonts w:ascii="Times New Roman" w:hAnsi="Times New Roman" w:cs="Times New Roman"/>
          <w:sz w:val="24"/>
          <w:szCs w:val="24"/>
        </w:rPr>
        <w:t>скидочные</w:t>
      </w:r>
      <w:r w:rsidRPr="00B526D4">
        <w:rPr>
          <w:rFonts w:ascii="Times New Roman" w:hAnsi="Times New Roman" w:cs="Times New Roman"/>
          <w:sz w:val="24"/>
          <w:szCs w:val="24"/>
        </w:rPr>
        <w:t xml:space="preserve"> карты (максимальный процент скидки – </w:t>
      </w:r>
      <w:r w:rsidR="00866FB9">
        <w:rPr>
          <w:rFonts w:ascii="Times New Roman" w:hAnsi="Times New Roman" w:cs="Times New Roman"/>
          <w:sz w:val="24"/>
          <w:szCs w:val="24"/>
        </w:rPr>
        <w:t>10</w:t>
      </w:r>
      <w:r w:rsidRPr="00B526D4">
        <w:rPr>
          <w:rFonts w:ascii="Times New Roman" w:hAnsi="Times New Roman" w:cs="Times New Roman"/>
          <w:sz w:val="24"/>
          <w:szCs w:val="24"/>
        </w:rPr>
        <w:t xml:space="preserve">%), это будет служить дополнительным стимулом, для того чтобы проводить у нас время. </w:t>
      </w:r>
      <w:r w:rsidR="00B665F8">
        <w:rPr>
          <w:rFonts w:ascii="Times New Roman" w:hAnsi="Times New Roman" w:cs="Times New Roman"/>
          <w:sz w:val="24"/>
          <w:szCs w:val="24"/>
        </w:rPr>
        <w:t xml:space="preserve"> А детям, которые посещают игровую комнату в </w:t>
      </w:r>
      <w:r w:rsidRPr="00B526D4">
        <w:rPr>
          <w:rFonts w:ascii="Times New Roman" w:hAnsi="Times New Roman" w:cs="Times New Roman"/>
          <w:sz w:val="24"/>
          <w:szCs w:val="24"/>
        </w:rPr>
        <w:t xml:space="preserve"> 10, 20, 30</w:t>
      </w:r>
      <w:r w:rsidR="00D83A79">
        <w:rPr>
          <w:rFonts w:ascii="Times New Roman" w:hAnsi="Times New Roman" w:cs="Times New Roman"/>
          <w:sz w:val="24"/>
          <w:szCs w:val="24"/>
        </w:rPr>
        <w:t>…</w:t>
      </w:r>
      <w:r w:rsidRPr="00B526D4">
        <w:rPr>
          <w:rFonts w:ascii="Times New Roman" w:hAnsi="Times New Roman" w:cs="Times New Roman"/>
          <w:sz w:val="24"/>
          <w:szCs w:val="24"/>
        </w:rPr>
        <w:t xml:space="preserve"> раз</w:t>
      </w:r>
      <w:r w:rsidR="00B665F8">
        <w:rPr>
          <w:rFonts w:ascii="Times New Roman" w:hAnsi="Times New Roman" w:cs="Times New Roman"/>
          <w:sz w:val="24"/>
          <w:szCs w:val="24"/>
        </w:rPr>
        <w:t xml:space="preserve"> будут организованы подарки.</w:t>
      </w:r>
    </w:p>
    <w:p w:rsidR="00B526D4" w:rsidRPr="000D66A8" w:rsidRDefault="00B526D4" w:rsidP="000D66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6A8">
        <w:rPr>
          <w:rFonts w:ascii="Times New Roman" w:hAnsi="Times New Roman" w:cs="Times New Roman"/>
          <w:sz w:val="24"/>
          <w:szCs w:val="24"/>
        </w:rPr>
        <w:t>Прогнозы и планы</w:t>
      </w:r>
    </w:p>
    <w:p w:rsidR="00B526D4" w:rsidRPr="00B526D4" w:rsidRDefault="00B526D4" w:rsidP="00B526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D4">
        <w:rPr>
          <w:rFonts w:ascii="Times New Roman" w:hAnsi="Times New Roman" w:cs="Times New Roman"/>
          <w:sz w:val="24"/>
          <w:szCs w:val="24"/>
        </w:rPr>
        <w:t xml:space="preserve">Устойчивое развитие </w:t>
      </w:r>
      <w:r w:rsidR="009F6AFA">
        <w:rPr>
          <w:rFonts w:ascii="Times New Roman" w:hAnsi="Times New Roman" w:cs="Times New Roman"/>
          <w:sz w:val="24"/>
          <w:szCs w:val="24"/>
        </w:rPr>
        <w:t>мы планируем</w:t>
      </w:r>
      <w:r w:rsidRPr="00B526D4">
        <w:rPr>
          <w:rFonts w:ascii="Times New Roman" w:hAnsi="Times New Roman" w:cs="Times New Roman"/>
          <w:sz w:val="24"/>
          <w:szCs w:val="24"/>
        </w:rPr>
        <w:t xml:space="preserve"> с налаживани</w:t>
      </w:r>
      <w:r w:rsidR="009F6AFA">
        <w:rPr>
          <w:rFonts w:ascii="Times New Roman" w:hAnsi="Times New Roman" w:cs="Times New Roman"/>
          <w:sz w:val="24"/>
          <w:szCs w:val="24"/>
        </w:rPr>
        <w:t>я</w:t>
      </w:r>
      <w:r w:rsidRPr="00B526D4">
        <w:rPr>
          <w:rFonts w:ascii="Times New Roman" w:hAnsi="Times New Roman" w:cs="Times New Roman"/>
          <w:sz w:val="24"/>
          <w:szCs w:val="24"/>
        </w:rPr>
        <w:t xml:space="preserve"> взаимовыгодных  партнерских взаимоо</w:t>
      </w:r>
      <w:r w:rsidR="009F6AFA">
        <w:rPr>
          <w:rFonts w:ascii="Times New Roman" w:hAnsi="Times New Roman" w:cs="Times New Roman"/>
          <w:sz w:val="24"/>
          <w:szCs w:val="24"/>
        </w:rPr>
        <w:t xml:space="preserve">тношений с </w:t>
      </w:r>
      <w:r w:rsidR="009A6CA6">
        <w:rPr>
          <w:rFonts w:ascii="Times New Roman" w:hAnsi="Times New Roman" w:cs="Times New Roman"/>
          <w:sz w:val="24"/>
          <w:szCs w:val="24"/>
        </w:rPr>
        <w:t>поселковой</w:t>
      </w:r>
      <w:r w:rsidR="009F6AFA">
        <w:rPr>
          <w:rFonts w:ascii="Times New Roman" w:hAnsi="Times New Roman" w:cs="Times New Roman"/>
          <w:sz w:val="24"/>
          <w:szCs w:val="24"/>
        </w:rPr>
        <w:t xml:space="preserve"> власт</w:t>
      </w:r>
      <w:r w:rsidR="009A6CA6">
        <w:rPr>
          <w:rFonts w:ascii="Times New Roman" w:hAnsi="Times New Roman" w:cs="Times New Roman"/>
          <w:sz w:val="24"/>
          <w:szCs w:val="24"/>
        </w:rPr>
        <w:t>ью</w:t>
      </w:r>
      <w:r w:rsidR="002107D7">
        <w:rPr>
          <w:rFonts w:ascii="Times New Roman" w:hAnsi="Times New Roman" w:cs="Times New Roman"/>
          <w:sz w:val="24"/>
          <w:szCs w:val="24"/>
        </w:rPr>
        <w:t>,</w:t>
      </w:r>
      <w:r w:rsidR="00F3488E">
        <w:rPr>
          <w:rFonts w:ascii="Times New Roman" w:hAnsi="Times New Roman" w:cs="Times New Roman"/>
          <w:sz w:val="24"/>
          <w:szCs w:val="24"/>
        </w:rPr>
        <w:t xml:space="preserve"> ООО</w:t>
      </w:r>
      <w:r w:rsidR="00B80F19">
        <w:rPr>
          <w:rFonts w:ascii="Times New Roman" w:hAnsi="Times New Roman" w:cs="Times New Roman"/>
          <w:sz w:val="24"/>
          <w:szCs w:val="24"/>
        </w:rPr>
        <w:t xml:space="preserve"> </w:t>
      </w:r>
      <w:r w:rsidR="002107D7">
        <w:rPr>
          <w:rFonts w:ascii="Times New Roman" w:hAnsi="Times New Roman" w:cs="Times New Roman"/>
          <w:sz w:val="24"/>
          <w:szCs w:val="24"/>
        </w:rPr>
        <w:t>Агрофирмой «</w:t>
      </w:r>
      <w:proofErr w:type="spellStart"/>
      <w:r w:rsidR="002107D7">
        <w:rPr>
          <w:rFonts w:ascii="Times New Roman" w:hAnsi="Times New Roman" w:cs="Times New Roman"/>
          <w:sz w:val="24"/>
          <w:szCs w:val="24"/>
        </w:rPr>
        <w:t>Учумская</w:t>
      </w:r>
      <w:proofErr w:type="spellEnd"/>
      <w:r w:rsidR="002107D7">
        <w:rPr>
          <w:rFonts w:ascii="Times New Roman" w:hAnsi="Times New Roman" w:cs="Times New Roman"/>
          <w:sz w:val="24"/>
          <w:szCs w:val="24"/>
        </w:rPr>
        <w:t>»</w:t>
      </w:r>
      <w:r w:rsidR="00B80F19">
        <w:rPr>
          <w:rFonts w:ascii="Times New Roman" w:hAnsi="Times New Roman" w:cs="Times New Roman"/>
          <w:sz w:val="24"/>
          <w:szCs w:val="24"/>
        </w:rPr>
        <w:t xml:space="preserve"> </w:t>
      </w:r>
      <w:r w:rsidR="002107D7">
        <w:rPr>
          <w:rFonts w:ascii="Times New Roman" w:hAnsi="Times New Roman" w:cs="Times New Roman"/>
          <w:sz w:val="24"/>
          <w:szCs w:val="24"/>
        </w:rPr>
        <w:t>,</w:t>
      </w:r>
      <w:r w:rsidR="00B80F19">
        <w:rPr>
          <w:rFonts w:ascii="Times New Roman" w:hAnsi="Times New Roman" w:cs="Times New Roman"/>
          <w:sz w:val="24"/>
          <w:szCs w:val="24"/>
        </w:rPr>
        <w:t xml:space="preserve"> </w:t>
      </w:r>
      <w:r w:rsidR="00F3488E">
        <w:rPr>
          <w:rFonts w:ascii="Times New Roman" w:hAnsi="Times New Roman" w:cs="Times New Roman"/>
          <w:sz w:val="24"/>
          <w:szCs w:val="24"/>
        </w:rPr>
        <w:t>ООО «Искра»</w:t>
      </w:r>
      <w:r w:rsidR="00B80F19">
        <w:rPr>
          <w:rFonts w:ascii="Times New Roman" w:hAnsi="Times New Roman" w:cs="Times New Roman"/>
          <w:sz w:val="24"/>
          <w:szCs w:val="24"/>
        </w:rPr>
        <w:t xml:space="preserve"> </w:t>
      </w:r>
      <w:r w:rsidR="00F3488E">
        <w:rPr>
          <w:rFonts w:ascii="Times New Roman" w:hAnsi="Times New Roman" w:cs="Times New Roman"/>
          <w:sz w:val="24"/>
          <w:szCs w:val="24"/>
        </w:rPr>
        <w:t>,ООО «Колос»</w:t>
      </w:r>
      <w:r w:rsidR="009F6AFA">
        <w:rPr>
          <w:rFonts w:ascii="Times New Roman" w:hAnsi="Times New Roman" w:cs="Times New Roman"/>
          <w:sz w:val="24"/>
          <w:szCs w:val="24"/>
        </w:rPr>
        <w:t xml:space="preserve"> В данном случае наш </w:t>
      </w:r>
      <w:r w:rsidRPr="00B526D4">
        <w:rPr>
          <w:rFonts w:ascii="Times New Roman" w:hAnsi="Times New Roman" w:cs="Times New Roman"/>
          <w:sz w:val="24"/>
          <w:szCs w:val="24"/>
        </w:rPr>
        <w:t xml:space="preserve">вклад в развитии этих </w:t>
      </w:r>
      <w:r w:rsidR="009F6AFA">
        <w:rPr>
          <w:rFonts w:ascii="Times New Roman" w:hAnsi="Times New Roman" w:cs="Times New Roman"/>
          <w:sz w:val="24"/>
          <w:szCs w:val="24"/>
        </w:rPr>
        <w:t xml:space="preserve">взаимоотношений будет состоять из </w:t>
      </w:r>
      <w:r w:rsidRPr="00B526D4">
        <w:rPr>
          <w:rFonts w:ascii="Times New Roman" w:hAnsi="Times New Roman" w:cs="Times New Roman"/>
          <w:sz w:val="24"/>
          <w:szCs w:val="24"/>
        </w:rPr>
        <w:t>организации игрового досуга детей из социально незащищенных семей на безвозмездной основе.</w:t>
      </w:r>
    </w:p>
    <w:p w:rsidR="00B526D4" w:rsidRPr="00B526D4" w:rsidRDefault="00B526D4" w:rsidP="00B526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D4">
        <w:rPr>
          <w:rFonts w:ascii="Times New Roman" w:hAnsi="Times New Roman" w:cs="Times New Roman"/>
          <w:sz w:val="24"/>
          <w:szCs w:val="24"/>
        </w:rPr>
        <w:t>План по устойчивому развитию на 5 лет:</w:t>
      </w:r>
    </w:p>
    <w:p w:rsidR="00B526D4" w:rsidRPr="00B526D4" w:rsidRDefault="00B526D4" w:rsidP="00B526D4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D4">
        <w:rPr>
          <w:rFonts w:ascii="Times New Roman" w:hAnsi="Times New Roman" w:cs="Times New Roman"/>
          <w:sz w:val="24"/>
          <w:szCs w:val="24"/>
        </w:rPr>
        <w:t xml:space="preserve">ведение бизнеса, </w:t>
      </w:r>
      <w:r w:rsidR="009F6AFA">
        <w:rPr>
          <w:rFonts w:ascii="Times New Roman" w:hAnsi="Times New Roman" w:cs="Times New Roman"/>
          <w:sz w:val="24"/>
          <w:szCs w:val="24"/>
        </w:rPr>
        <w:t>которое основа</w:t>
      </w:r>
      <w:r w:rsidRPr="00B526D4">
        <w:rPr>
          <w:rFonts w:ascii="Times New Roman" w:hAnsi="Times New Roman" w:cs="Times New Roman"/>
          <w:sz w:val="24"/>
          <w:szCs w:val="24"/>
        </w:rPr>
        <w:t xml:space="preserve">но на доверии, </w:t>
      </w:r>
      <w:r w:rsidR="009F6AFA">
        <w:rPr>
          <w:rFonts w:ascii="Times New Roman" w:hAnsi="Times New Roman" w:cs="Times New Roman"/>
          <w:sz w:val="24"/>
          <w:szCs w:val="24"/>
        </w:rPr>
        <w:t>профессиональном</w:t>
      </w:r>
      <w:r w:rsidRPr="00B526D4">
        <w:rPr>
          <w:rFonts w:ascii="Times New Roman" w:hAnsi="Times New Roman" w:cs="Times New Roman"/>
          <w:sz w:val="24"/>
          <w:szCs w:val="24"/>
        </w:rPr>
        <w:t xml:space="preserve"> поведении и уважении к правам человека;</w:t>
      </w:r>
    </w:p>
    <w:p w:rsidR="00B526D4" w:rsidRPr="00B526D4" w:rsidRDefault="00B526D4" w:rsidP="00B526D4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D4">
        <w:rPr>
          <w:rFonts w:ascii="Times New Roman" w:hAnsi="Times New Roman" w:cs="Times New Roman"/>
          <w:sz w:val="24"/>
          <w:szCs w:val="24"/>
        </w:rPr>
        <w:lastRenderedPageBreak/>
        <w:t>достижение стабильных финансовых результатов;</w:t>
      </w:r>
    </w:p>
    <w:p w:rsidR="00B526D4" w:rsidRPr="00B526D4" w:rsidRDefault="00D545C0" w:rsidP="00B526D4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B526D4" w:rsidRPr="00B526D4">
        <w:rPr>
          <w:rFonts w:ascii="Times New Roman" w:hAnsi="Times New Roman" w:cs="Times New Roman"/>
          <w:sz w:val="24"/>
          <w:szCs w:val="24"/>
        </w:rPr>
        <w:t xml:space="preserve"> </w:t>
      </w:r>
      <w:r w:rsidR="00C93CBB">
        <w:rPr>
          <w:rFonts w:ascii="Times New Roman" w:hAnsi="Times New Roman" w:cs="Times New Roman"/>
          <w:sz w:val="24"/>
          <w:szCs w:val="24"/>
        </w:rPr>
        <w:t xml:space="preserve">безопасности и </w:t>
      </w:r>
      <w:r w:rsidR="00B526D4" w:rsidRPr="00B526D4">
        <w:rPr>
          <w:rFonts w:ascii="Times New Roman" w:hAnsi="Times New Roman" w:cs="Times New Roman"/>
          <w:sz w:val="24"/>
          <w:szCs w:val="24"/>
        </w:rPr>
        <w:t>оптимальных санитарно-гигиенических условий для детей;</w:t>
      </w:r>
    </w:p>
    <w:p w:rsidR="00B526D4" w:rsidRPr="00B526D4" w:rsidRDefault="00C93CBB" w:rsidP="00B526D4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оптимальное</w:t>
      </w:r>
      <w:r w:rsidR="00B526D4" w:rsidRPr="00B526D4">
        <w:rPr>
          <w:rFonts w:ascii="Times New Roman" w:hAnsi="Times New Roman" w:cs="Times New Roman"/>
          <w:sz w:val="24"/>
          <w:szCs w:val="24"/>
        </w:rPr>
        <w:t xml:space="preserve"> использование финансовых и материальных ресурсов;</w:t>
      </w:r>
    </w:p>
    <w:p w:rsidR="00B526D4" w:rsidRPr="00B526D4" w:rsidRDefault="00B526D4" w:rsidP="00B526D4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D4">
        <w:rPr>
          <w:rFonts w:ascii="Times New Roman" w:hAnsi="Times New Roman" w:cs="Times New Roman"/>
          <w:sz w:val="24"/>
          <w:szCs w:val="24"/>
        </w:rPr>
        <w:t>развитие и мотивация персонала;</w:t>
      </w:r>
    </w:p>
    <w:p w:rsidR="00B526D4" w:rsidRPr="00B526D4" w:rsidRDefault="00C93CBB" w:rsidP="00B526D4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и </w:t>
      </w:r>
      <w:r w:rsidR="00901E22">
        <w:rPr>
          <w:rFonts w:ascii="Times New Roman" w:hAnsi="Times New Roman" w:cs="Times New Roman"/>
          <w:sz w:val="24"/>
          <w:szCs w:val="24"/>
        </w:rPr>
        <w:t>позитивное реагирование</w:t>
      </w:r>
      <w:r w:rsidR="00B526D4" w:rsidRPr="00B526D4">
        <w:rPr>
          <w:rFonts w:ascii="Times New Roman" w:hAnsi="Times New Roman" w:cs="Times New Roman"/>
          <w:sz w:val="24"/>
          <w:szCs w:val="24"/>
        </w:rPr>
        <w:t xml:space="preserve"> к изменяющимся потребностям населения.</w:t>
      </w:r>
    </w:p>
    <w:p w:rsidR="00A9129C" w:rsidRDefault="00F70E13" w:rsidP="00B451B3">
      <w:pPr>
        <w:jc w:val="center"/>
        <w:rPr>
          <w:rFonts w:ascii="Times New Roman" w:hAnsi="Times New Roman" w:cs="Times New Roman"/>
          <w:b/>
          <w:sz w:val="24"/>
        </w:rPr>
      </w:pPr>
      <w:r w:rsidRPr="005B2083">
        <w:rPr>
          <w:rFonts w:ascii="Times New Roman" w:hAnsi="Times New Roman" w:cs="Times New Roman"/>
          <w:b/>
          <w:sz w:val="24"/>
        </w:rPr>
        <w:t>Дорожная карта</w:t>
      </w:r>
    </w:p>
    <w:p w:rsidR="00655599" w:rsidRPr="005B2083" w:rsidRDefault="00655599" w:rsidP="00EF5CAB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992"/>
        <w:gridCol w:w="1418"/>
        <w:gridCol w:w="992"/>
        <w:gridCol w:w="851"/>
      </w:tblGrid>
      <w:tr w:rsidR="005B2083" w:rsidRPr="003919E5" w:rsidTr="00825C5D">
        <w:tc>
          <w:tcPr>
            <w:tcW w:w="4077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9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9E5">
              <w:rPr>
                <w:rFonts w:ascii="Times New Roman" w:hAnsi="Times New Roman"/>
                <w:color w:val="000000"/>
                <w:sz w:val="24"/>
                <w:szCs w:val="24"/>
              </w:rPr>
              <w:t>1 мес.</w:t>
            </w:r>
          </w:p>
        </w:tc>
        <w:tc>
          <w:tcPr>
            <w:tcW w:w="992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9E5">
              <w:rPr>
                <w:rFonts w:ascii="Times New Roman" w:hAnsi="Times New Roman"/>
                <w:color w:val="000000"/>
                <w:sz w:val="24"/>
                <w:szCs w:val="24"/>
              </w:rPr>
              <w:t>2 мес.</w:t>
            </w:r>
          </w:p>
        </w:tc>
        <w:tc>
          <w:tcPr>
            <w:tcW w:w="1418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9E5">
              <w:rPr>
                <w:rFonts w:ascii="Times New Roman" w:hAnsi="Times New Roman"/>
                <w:color w:val="000000"/>
                <w:sz w:val="24"/>
                <w:szCs w:val="24"/>
              </w:rPr>
              <w:t>3 мес.</w:t>
            </w:r>
          </w:p>
        </w:tc>
        <w:tc>
          <w:tcPr>
            <w:tcW w:w="992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9E5">
              <w:rPr>
                <w:rFonts w:ascii="Times New Roman" w:hAnsi="Times New Roman"/>
                <w:color w:val="000000"/>
                <w:sz w:val="24"/>
                <w:szCs w:val="24"/>
              </w:rPr>
              <w:t>4 мес.</w:t>
            </w:r>
          </w:p>
        </w:tc>
        <w:tc>
          <w:tcPr>
            <w:tcW w:w="851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9E5">
              <w:rPr>
                <w:rFonts w:ascii="Times New Roman" w:hAnsi="Times New Roman"/>
                <w:color w:val="000000"/>
                <w:sz w:val="24"/>
                <w:szCs w:val="24"/>
              </w:rPr>
              <w:t>5 мес.</w:t>
            </w:r>
          </w:p>
        </w:tc>
      </w:tr>
      <w:tr w:rsidR="005B2083" w:rsidRPr="003919E5" w:rsidTr="00825C5D">
        <w:tc>
          <w:tcPr>
            <w:tcW w:w="9606" w:type="dxa"/>
            <w:gridSpan w:val="6"/>
            <w:shd w:val="clear" w:color="auto" w:fill="FFFF00"/>
          </w:tcPr>
          <w:p w:rsidR="005B2083" w:rsidRPr="003919E5" w:rsidRDefault="005B2083" w:rsidP="00825C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9E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моменты</w:t>
            </w:r>
          </w:p>
        </w:tc>
      </w:tr>
      <w:tr w:rsidR="005B2083" w:rsidRPr="003919E5" w:rsidTr="00825C5D">
        <w:tc>
          <w:tcPr>
            <w:tcW w:w="4077" w:type="dxa"/>
          </w:tcPr>
          <w:p w:rsidR="005B2083" w:rsidRPr="003919E5" w:rsidRDefault="005B2083" w:rsidP="00D545C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</w:t>
            </w:r>
            <w:r w:rsidR="00D545C0">
              <w:rPr>
                <w:rFonts w:ascii="Times New Roman" w:hAnsi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276" w:type="dxa"/>
            <w:shd w:val="clear" w:color="auto" w:fill="92D050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2083" w:rsidRPr="003919E5" w:rsidTr="00825C5D">
        <w:tc>
          <w:tcPr>
            <w:tcW w:w="4077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9E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проекта</w:t>
            </w:r>
          </w:p>
        </w:tc>
        <w:tc>
          <w:tcPr>
            <w:tcW w:w="1276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2083" w:rsidRPr="003919E5" w:rsidTr="00825C5D">
        <w:tc>
          <w:tcPr>
            <w:tcW w:w="9606" w:type="dxa"/>
            <w:gridSpan w:val="6"/>
            <w:shd w:val="clear" w:color="auto" w:fill="FFFF00"/>
          </w:tcPr>
          <w:p w:rsidR="005B2083" w:rsidRPr="003919E5" w:rsidRDefault="005B2083" w:rsidP="00825C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9E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помещений</w:t>
            </w:r>
          </w:p>
        </w:tc>
      </w:tr>
      <w:tr w:rsidR="005B2083" w:rsidRPr="003919E5" w:rsidTr="00825C5D">
        <w:tc>
          <w:tcPr>
            <w:tcW w:w="4077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9E5">
              <w:rPr>
                <w:rFonts w:ascii="Times New Roman" w:hAnsi="Times New Roman"/>
                <w:color w:val="000000"/>
                <w:sz w:val="24"/>
                <w:szCs w:val="24"/>
              </w:rPr>
              <w:t>Аренда</w:t>
            </w:r>
            <w:r w:rsidR="00D54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помещения</w:t>
            </w:r>
          </w:p>
        </w:tc>
        <w:tc>
          <w:tcPr>
            <w:tcW w:w="1276" w:type="dxa"/>
            <w:shd w:val="clear" w:color="auto" w:fill="92D050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2083" w:rsidRPr="003919E5" w:rsidTr="00825C5D">
        <w:tc>
          <w:tcPr>
            <w:tcW w:w="4077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9E5">
              <w:rPr>
                <w:rFonts w:ascii="Times New Roman" w:hAnsi="Times New Roman"/>
                <w:color w:val="000000"/>
                <w:sz w:val="24"/>
                <w:szCs w:val="24"/>
              </w:rPr>
              <w:t>Заказ оборудования</w:t>
            </w:r>
          </w:p>
        </w:tc>
        <w:tc>
          <w:tcPr>
            <w:tcW w:w="1276" w:type="dxa"/>
            <w:shd w:val="clear" w:color="auto" w:fill="92D050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2083" w:rsidRPr="003919E5" w:rsidTr="00825C5D">
        <w:tc>
          <w:tcPr>
            <w:tcW w:w="4077" w:type="dxa"/>
          </w:tcPr>
          <w:p w:rsidR="005B2083" w:rsidRPr="003919E5" w:rsidRDefault="005B2083" w:rsidP="00D545C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9E5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помещени</w:t>
            </w:r>
            <w:r w:rsidR="00D545C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2083" w:rsidRPr="003919E5" w:rsidTr="00825C5D">
        <w:tc>
          <w:tcPr>
            <w:tcW w:w="4077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9E5">
              <w:rPr>
                <w:rFonts w:ascii="Times New Roman" w:hAnsi="Times New Roman"/>
                <w:color w:val="000000"/>
                <w:sz w:val="24"/>
                <w:szCs w:val="24"/>
              </w:rPr>
              <w:t>Монтаж оборудования</w:t>
            </w:r>
          </w:p>
        </w:tc>
        <w:tc>
          <w:tcPr>
            <w:tcW w:w="1276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2083" w:rsidRPr="003919E5" w:rsidTr="00825C5D">
        <w:tc>
          <w:tcPr>
            <w:tcW w:w="4077" w:type="dxa"/>
          </w:tcPr>
          <w:p w:rsidR="005B2083" w:rsidRPr="003919E5" w:rsidRDefault="00D545C0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Найм</w:t>
            </w:r>
            <w:proofErr w:type="spellEnd"/>
            <w:r w:rsidR="005B20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2083" w:rsidRPr="003919E5" w:rsidTr="00825C5D">
        <w:tc>
          <w:tcPr>
            <w:tcW w:w="4077" w:type="dxa"/>
          </w:tcPr>
          <w:p w:rsidR="005B2083" w:rsidRPr="003919E5" w:rsidRDefault="005B2083" w:rsidP="00D545C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9E5">
              <w:rPr>
                <w:rFonts w:ascii="Times New Roman" w:hAnsi="Times New Roman"/>
                <w:color w:val="000000"/>
                <w:sz w:val="24"/>
                <w:szCs w:val="24"/>
              </w:rPr>
              <w:t>Покупка расходных материалов</w:t>
            </w:r>
          </w:p>
        </w:tc>
        <w:tc>
          <w:tcPr>
            <w:tcW w:w="1276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5B2083" w:rsidRPr="003919E5" w:rsidRDefault="005B2083" w:rsidP="00825C5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B2083" w:rsidRDefault="005B2083" w:rsidP="00EF5CA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C256F" w:rsidRPr="00212837" w:rsidRDefault="00F70E13" w:rsidP="00B451B3">
      <w:pPr>
        <w:jc w:val="center"/>
        <w:rPr>
          <w:rFonts w:ascii="Times New Roman" w:hAnsi="Times New Roman" w:cs="Times New Roman"/>
          <w:b/>
          <w:sz w:val="24"/>
        </w:rPr>
      </w:pPr>
      <w:r w:rsidRPr="00212837">
        <w:rPr>
          <w:rFonts w:ascii="Times New Roman" w:hAnsi="Times New Roman" w:cs="Times New Roman"/>
          <w:b/>
          <w:sz w:val="24"/>
        </w:rPr>
        <w:t>Описание разработанного решения/паспорт изделия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769"/>
      </w:tblGrid>
      <w:tr w:rsidR="00A54B77" w:rsidRPr="00437B23" w:rsidTr="00825C5D">
        <w:tc>
          <w:tcPr>
            <w:tcW w:w="3227" w:type="dxa"/>
          </w:tcPr>
          <w:p w:rsidR="00A54B77" w:rsidRPr="00A54B77" w:rsidRDefault="00A54B77" w:rsidP="008D2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</w:tcPr>
          <w:p w:rsidR="00A54B77" w:rsidRPr="00A54B77" w:rsidRDefault="00A54B77" w:rsidP="008D2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</w:tr>
      <w:tr w:rsidR="00A54B77" w:rsidRPr="00437B23" w:rsidTr="00825C5D">
        <w:tc>
          <w:tcPr>
            <w:tcW w:w="3227" w:type="dxa"/>
          </w:tcPr>
          <w:p w:rsidR="00A54B77" w:rsidRPr="00A54B77" w:rsidRDefault="00A54B77" w:rsidP="008D2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769" w:type="dxa"/>
          </w:tcPr>
          <w:p w:rsidR="00A54B77" w:rsidRPr="00A54B77" w:rsidRDefault="00A54B77" w:rsidP="008D2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Бизнес-план детской игровой комнаты</w:t>
            </w:r>
            <w:r w:rsidR="002128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A6CA6">
              <w:rPr>
                <w:rFonts w:ascii="Times New Roman" w:hAnsi="Times New Roman" w:cs="Times New Roman"/>
                <w:sz w:val="24"/>
                <w:szCs w:val="24"/>
              </w:rPr>
              <w:t>Малыши</w:t>
            </w:r>
            <w:r w:rsidR="002128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4B77" w:rsidRPr="00437B23" w:rsidTr="00825C5D">
        <w:tc>
          <w:tcPr>
            <w:tcW w:w="3227" w:type="dxa"/>
          </w:tcPr>
          <w:p w:rsidR="00A54B77" w:rsidRPr="00A54B77" w:rsidRDefault="00A54B77" w:rsidP="008D2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Какие разделы наук будут необходимы для разработки проекта</w:t>
            </w:r>
          </w:p>
        </w:tc>
        <w:tc>
          <w:tcPr>
            <w:tcW w:w="6769" w:type="dxa"/>
          </w:tcPr>
          <w:p w:rsidR="00A54B77" w:rsidRPr="00A54B77" w:rsidRDefault="00A54B77" w:rsidP="008D2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Экономика, менеджмент, маркетинг.</w:t>
            </w:r>
          </w:p>
        </w:tc>
      </w:tr>
      <w:tr w:rsidR="00A54B77" w:rsidRPr="00437B23" w:rsidTr="00825C5D">
        <w:tc>
          <w:tcPr>
            <w:tcW w:w="3227" w:type="dxa"/>
          </w:tcPr>
          <w:p w:rsidR="00A54B77" w:rsidRPr="00A54B77" w:rsidRDefault="00A54B77" w:rsidP="008D2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Идея проекта</w:t>
            </w:r>
          </w:p>
        </w:tc>
        <w:tc>
          <w:tcPr>
            <w:tcW w:w="6769" w:type="dxa"/>
          </w:tcPr>
          <w:p w:rsidR="00A54B77" w:rsidRPr="00A54B77" w:rsidRDefault="00A54B77" w:rsidP="008D2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На базе с</w:t>
            </w:r>
            <w:r w:rsidR="009A6CA6">
              <w:rPr>
                <w:rFonts w:ascii="Times New Roman" w:hAnsi="Times New Roman" w:cs="Times New Roman"/>
                <w:sz w:val="24"/>
                <w:szCs w:val="24"/>
              </w:rPr>
              <w:t>ельского</w:t>
            </w: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="002107D7"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» организовать детскую игровую комнату.</w:t>
            </w:r>
          </w:p>
        </w:tc>
      </w:tr>
      <w:tr w:rsidR="00A54B77" w:rsidRPr="00A26F17" w:rsidTr="00825C5D">
        <w:tc>
          <w:tcPr>
            <w:tcW w:w="3227" w:type="dxa"/>
          </w:tcPr>
          <w:p w:rsidR="00A54B77" w:rsidRPr="00A54B77" w:rsidRDefault="00A54B77" w:rsidP="008D2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Новизна идеи</w:t>
            </w:r>
          </w:p>
        </w:tc>
        <w:tc>
          <w:tcPr>
            <w:tcW w:w="6769" w:type="dxa"/>
          </w:tcPr>
          <w:p w:rsidR="008D2781" w:rsidRDefault="008D2781" w:rsidP="008D2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2781">
              <w:rPr>
                <w:rFonts w:ascii="Times New Roman" w:hAnsi="Times New Roman" w:cs="Times New Roman"/>
                <w:sz w:val="24"/>
              </w:rPr>
              <w:t>На сегодняшний день в</w:t>
            </w:r>
            <w:r w:rsidR="009A6CA6">
              <w:rPr>
                <w:rFonts w:ascii="Times New Roman" w:hAnsi="Times New Roman" w:cs="Times New Roman"/>
                <w:sz w:val="24"/>
              </w:rPr>
              <w:t xml:space="preserve"> поселке </w:t>
            </w:r>
            <w:proofErr w:type="spellStart"/>
            <w:r w:rsidR="009A6CA6">
              <w:rPr>
                <w:rFonts w:ascii="Times New Roman" w:hAnsi="Times New Roman" w:cs="Times New Roman"/>
                <w:sz w:val="24"/>
              </w:rPr>
              <w:t>Златоруновск</w:t>
            </w:r>
            <w:proofErr w:type="spellEnd"/>
            <w:r w:rsidR="00E81368">
              <w:rPr>
                <w:rFonts w:ascii="Times New Roman" w:hAnsi="Times New Roman" w:cs="Times New Roman"/>
                <w:sz w:val="24"/>
              </w:rPr>
              <w:t xml:space="preserve"> и близлежащих </w:t>
            </w:r>
            <w:proofErr w:type="gramStart"/>
            <w:r w:rsidR="00E81368">
              <w:rPr>
                <w:rFonts w:ascii="Times New Roman" w:hAnsi="Times New Roman" w:cs="Times New Roman"/>
                <w:sz w:val="24"/>
              </w:rPr>
              <w:t xml:space="preserve">поселений </w:t>
            </w:r>
            <w:r w:rsidRPr="008D2781">
              <w:rPr>
                <w:rFonts w:ascii="Times New Roman" w:hAnsi="Times New Roman" w:cs="Times New Roman"/>
                <w:sz w:val="24"/>
              </w:rPr>
              <w:t xml:space="preserve"> социальная</w:t>
            </w:r>
            <w:proofErr w:type="gramEnd"/>
            <w:r w:rsidRPr="008D2781">
              <w:rPr>
                <w:rFonts w:ascii="Times New Roman" w:hAnsi="Times New Roman" w:cs="Times New Roman"/>
                <w:sz w:val="24"/>
              </w:rPr>
              <w:t xml:space="preserve"> инфраструктура  достаточно не развита, особенно в направлении организации досуга детей разного возраста.</w:t>
            </w:r>
            <w:r w:rsidRPr="00EB14C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D2781" w:rsidRDefault="008D2781" w:rsidP="008D2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Проанализировав потребности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жителей  мы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выяснили, что на данный момент имеется потребность для организации </w:t>
            </w:r>
            <w:r w:rsidRPr="00EB14C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C1B77">
              <w:rPr>
                <w:rFonts w:ascii="Times New Roman" w:hAnsi="Times New Roman" w:cs="Times New Roman"/>
                <w:sz w:val="24"/>
              </w:rPr>
              <w:t xml:space="preserve">игровой </w:t>
            </w:r>
            <w:r w:rsidR="00FE2AD8">
              <w:rPr>
                <w:rFonts w:ascii="Times New Roman" w:hAnsi="Times New Roman" w:cs="Times New Roman"/>
                <w:sz w:val="24"/>
              </w:rPr>
              <w:t>комнаты</w:t>
            </w:r>
            <w:r w:rsidRPr="00EB14C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для </w:t>
            </w:r>
            <w:r w:rsidRPr="00EB14CE">
              <w:rPr>
                <w:rFonts w:ascii="Times New Roman" w:hAnsi="Times New Roman" w:cs="Times New Roman"/>
                <w:sz w:val="24"/>
              </w:rPr>
              <w:t>детей дошкольного возрас</w:t>
            </w:r>
            <w:r>
              <w:rPr>
                <w:rFonts w:ascii="Times New Roman" w:hAnsi="Times New Roman" w:cs="Times New Roman"/>
                <w:sz w:val="24"/>
              </w:rPr>
              <w:t xml:space="preserve">та. </w:t>
            </w:r>
          </w:p>
          <w:p w:rsidR="00A54B77" w:rsidRPr="00A54B77" w:rsidRDefault="00A54B77" w:rsidP="008C1B77">
            <w:pPr>
              <w:spacing w:line="360" w:lineRule="auto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комната будет организована </w:t>
            </w:r>
            <w:r w:rsidR="009A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здании</w:t>
            </w:r>
            <w:r w:rsidRPr="00A5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</w:t>
            </w:r>
            <w:r w:rsidR="0012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культуры</w:t>
            </w:r>
            <w:r w:rsidRPr="00A5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8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п.Златоруновск</w:t>
            </w:r>
            <w:proofErr w:type="spellEnd"/>
            <w:r w:rsidRPr="00A5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10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</w:t>
            </w:r>
            <w:r w:rsidR="0095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10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r w:rsidR="0095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r w:rsidR="0095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5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располагается </w:t>
            </w:r>
            <w:r w:rsidR="0014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открытая </w:t>
            </w:r>
            <w:r w:rsidRPr="00A5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площадка. </w:t>
            </w:r>
            <w:r w:rsidR="008C1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позволяет заниматься с детьми не только в помещении, но и на свежем воздухе. </w:t>
            </w:r>
          </w:p>
        </w:tc>
      </w:tr>
      <w:tr w:rsidR="00A54B77" w:rsidRPr="00437B23" w:rsidTr="00825C5D">
        <w:tc>
          <w:tcPr>
            <w:tcW w:w="3227" w:type="dxa"/>
          </w:tcPr>
          <w:p w:rsidR="00A54B77" w:rsidRPr="00A54B77" w:rsidRDefault="00A54B77" w:rsidP="008D2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Обоснование необходимости разработки </w:t>
            </w:r>
            <w:r w:rsidRPr="00A54B77">
              <w:rPr>
                <w:rFonts w:ascii="Times New Roman" w:hAnsi="Times New Roman" w:cs="Times New Roman"/>
                <w:i/>
                <w:sz w:val="24"/>
                <w:szCs w:val="24"/>
              </w:rPr>
              <w:t>(какую проблему решает)</w:t>
            </w:r>
          </w:p>
        </w:tc>
        <w:tc>
          <w:tcPr>
            <w:tcW w:w="6769" w:type="dxa"/>
          </w:tcPr>
          <w:p w:rsidR="00A54B77" w:rsidRPr="00A54B77" w:rsidRDefault="00A54B77" w:rsidP="000940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A6CA6">
              <w:rPr>
                <w:rFonts w:ascii="Times New Roman" w:hAnsi="Times New Roman" w:cs="Times New Roman"/>
                <w:sz w:val="24"/>
                <w:szCs w:val="24"/>
              </w:rPr>
              <w:t>поселке</w:t>
            </w: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функционируют </w:t>
            </w:r>
            <w:r w:rsidR="009A6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 w:rsidR="009A6CA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9A6C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A6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организации. Для детей школьного возраста еще имеются </w:t>
            </w:r>
            <w:r w:rsidR="00660E7B">
              <w:rPr>
                <w:rFonts w:ascii="Times New Roman" w:hAnsi="Times New Roman" w:cs="Times New Roman"/>
                <w:sz w:val="24"/>
                <w:szCs w:val="24"/>
              </w:rPr>
              <w:t>досуговые занятия</w:t>
            </w: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1B77">
              <w:rPr>
                <w:rFonts w:ascii="Times New Roman" w:hAnsi="Times New Roman" w:cs="Times New Roman"/>
                <w:sz w:val="24"/>
                <w:szCs w:val="24"/>
              </w:rPr>
              <w:t xml:space="preserve">но для детей дошкольного возраста нет. </w:t>
            </w:r>
            <w:r w:rsidR="00094043" w:rsidRPr="00094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1B77" w:rsidRPr="00094043">
              <w:rPr>
                <w:rFonts w:ascii="Times New Roman" w:hAnsi="Times New Roman" w:cs="Times New Roman"/>
                <w:sz w:val="24"/>
                <w:szCs w:val="24"/>
              </w:rPr>
              <w:t xml:space="preserve">ткрытие </w:t>
            </w:r>
            <w:r w:rsidR="00094043" w:rsidRPr="00094043">
              <w:rPr>
                <w:rFonts w:ascii="Times New Roman" w:hAnsi="Times New Roman" w:cs="Times New Roman"/>
                <w:sz w:val="24"/>
                <w:szCs w:val="24"/>
              </w:rPr>
              <w:t xml:space="preserve">детской </w:t>
            </w:r>
            <w:r w:rsidR="008C1B77" w:rsidRPr="00094043">
              <w:rPr>
                <w:rFonts w:ascii="Times New Roman" w:hAnsi="Times New Roman" w:cs="Times New Roman"/>
                <w:sz w:val="24"/>
                <w:szCs w:val="24"/>
              </w:rPr>
              <w:t>игровой комнаты «</w:t>
            </w:r>
            <w:r w:rsidR="009A6CA6">
              <w:rPr>
                <w:rFonts w:ascii="Times New Roman" w:hAnsi="Times New Roman" w:cs="Times New Roman"/>
                <w:sz w:val="24"/>
                <w:szCs w:val="24"/>
              </w:rPr>
              <w:t>Малыши</w:t>
            </w:r>
            <w:r w:rsidR="008C1B77" w:rsidRPr="000940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94043" w:rsidRPr="00094043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решить проблему занятости детей дошкольного возраста. </w:t>
            </w:r>
            <w:r w:rsidR="00094043">
              <w:rPr>
                <w:rFonts w:ascii="Times New Roman" w:hAnsi="Times New Roman" w:cs="Times New Roman"/>
                <w:sz w:val="24"/>
                <w:szCs w:val="24"/>
              </w:rPr>
              <w:t>Родители могут о</w:t>
            </w:r>
            <w:r w:rsidR="00094043" w:rsidRPr="00094043">
              <w:rPr>
                <w:rFonts w:ascii="Times New Roman" w:hAnsi="Times New Roman" w:cs="Times New Roman"/>
                <w:sz w:val="24"/>
                <w:szCs w:val="24"/>
              </w:rPr>
              <w:t xml:space="preserve">ставить детей </w:t>
            </w:r>
            <w:r w:rsidR="00094043">
              <w:rPr>
                <w:rFonts w:ascii="Times New Roman" w:hAnsi="Times New Roman" w:cs="Times New Roman"/>
                <w:sz w:val="24"/>
                <w:szCs w:val="24"/>
              </w:rPr>
              <w:t>под надежным присмотром воспитателя и заниматься своими делами</w:t>
            </w:r>
            <w:r w:rsidR="00094043" w:rsidRPr="00094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B77" w:rsidRPr="00437B23" w:rsidTr="00825C5D">
        <w:tc>
          <w:tcPr>
            <w:tcW w:w="3227" w:type="dxa"/>
          </w:tcPr>
          <w:p w:rsidR="00A54B77" w:rsidRPr="00A54B77" w:rsidRDefault="00A54B77" w:rsidP="008D2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r w:rsidRPr="00A54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769" w:type="dxa"/>
          </w:tcPr>
          <w:p w:rsidR="00A54B77" w:rsidRPr="00A54B77" w:rsidRDefault="00A54B77" w:rsidP="008D2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Услуга. </w:t>
            </w:r>
          </w:p>
          <w:p w:rsidR="00A54B77" w:rsidRPr="00A54B77" w:rsidRDefault="00A54B77" w:rsidP="008D2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результаты: </w:t>
            </w:r>
          </w:p>
          <w:p w:rsidR="00A54B77" w:rsidRPr="00A54B77" w:rsidRDefault="00A54B77" w:rsidP="008D278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ведение бизнеса, основанное на доверии, этичном поведении и уважении к правам человека;</w:t>
            </w:r>
          </w:p>
          <w:p w:rsidR="00A54B77" w:rsidRPr="00A54B77" w:rsidRDefault="00A54B77" w:rsidP="008D278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достижение стабильных финансовых результатов;</w:t>
            </w:r>
          </w:p>
          <w:p w:rsidR="00A54B77" w:rsidRPr="00A54B77" w:rsidRDefault="00A54B77" w:rsidP="008D278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создание оптимальных санитарно-гигиенических условий для детей;</w:t>
            </w:r>
          </w:p>
          <w:p w:rsidR="00A54B77" w:rsidRPr="00A54B77" w:rsidRDefault="00A54B77" w:rsidP="008D278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и материальных ресурсов;</w:t>
            </w:r>
          </w:p>
          <w:p w:rsidR="00A54B77" w:rsidRPr="00A54B77" w:rsidRDefault="00A54B77" w:rsidP="008D2781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развитие и мотивация персонала;</w:t>
            </w:r>
          </w:p>
          <w:p w:rsidR="00A54B77" w:rsidRPr="00A54B77" w:rsidRDefault="00A54B77" w:rsidP="008D2781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внимательное и ответственное отношение к изменяющимся потребностям населения.</w:t>
            </w:r>
          </w:p>
          <w:p w:rsidR="00A54B77" w:rsidRPr="00A54B77" w:rsidRDefault="00A54B77" w:rsidP="008D2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77" w:rsidRPr="00437B23" w:rsidTr="00825C5D">
        <w:trPr>
          <w:trHeight w:val="3655"/>
        </w:trPr>
        <w:tc>
          <w:tcPr>
            <w:tcW w:w="3227" w:type="dxa"/>
          </w:tcPr>
          <w:p w:rsidR="00A54B77" w:rsidRPr="00A54B77" w:rsidRDefault="00A54B77" w:rsidP="008D2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 </w:t>
            </w:r>
            <w:r w:rsidRPr="00A54B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4B77">
              <w:rPr>
                <w:rFonts w:ascii="Times New Roman" w:hAnsi="Times New Roman" w:cs="Times New Roman"/>
                <w:i/>
                <w:sz w:val="24"/>
                <w:szCs w:val="24"/>
              </w:rPr>
              <w:t>(макет, эскиз и пр.)</w:t>
            </w:r>
          </w:p>
        </w:tc>
        <w:tc>
          <w:tcPr>
            <w:tcW w:w="6769" w:type="dxa"/>
          </w:tcPr>
          <w:p w:rsidR="00A54B77" w:rsidRPr="00A54B77" w:rsidRDefault="00A54B77" w:rsidP="008D2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83466" cy="2031796"/>
                  <wp:effectExtent l="19050" t="0" r="2634" b="0"/>
                  <wp:docPr id="4" name="Рисунок 4" descr="C:\Users\Ирина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728" cy="2030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B77" w:rsidRPr="00A54B77" w:rsidRDefault="00A54B77" w:rsidP="008D2781">
            <w:pPr>
              <w:tabs>
                <w:tab w:val="left" w:pos="851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1 – ковёр (1шт)</w:t>
            </w:r>
          </w:p>
          <w:p w:rsidR="00A54B77" w:rsidRPr="00A54B77" w:rsidRDefault="00A54B77" w:rsidP="008D2781">
            <w:pPr>
              <w:tabs>
                <w:tab w:val="left" w:pos="851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 xml:space="preserve">2 – мягкие стулья (6 </w:t>
            </w:r>
            <w:proofErr w:type="spellStart"/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4B77" w:rsidRPr="00A54B77" w:rsidRDefault="00A54B77" w:rsidP="008D2781">
            <w:pPr>
              <w:tabs>
                <w:tab w:val="left" w:pos="851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– телевизор (1 </w:t>
            </w:r>
            <w:proofErr w:type="spellStart"/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4B77" w:rsidRPr="00A54B77" w:rsidRDefault="00A54B77" w:rsidP="008D2781">
            <w:pPr>
              <w:tabs>
                <w:tab w:val="left" w:pos="851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 xml:space="preserve">4 – детские стулья (6 </w:t>
            </w:r>
            <w:proofErr w:type="spellStart"/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4B77" w:rsidRPr="00A54B77" w:rsidRDefault="00A54B77" w:rsidP="008D2781">
            <w:pPr>
              <w:tabs>
                <w:tab w:val="left" w:pos="851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 xml:space="preserve">5 – стол для занятий (1 </w:t>
            </w:r>
            <w:proofErr w:type="spellStart"/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4B77" w:rsidRPr="00A54B77" w:rsidRDefault="00A54B77" w:rsidP="008D2781">
            <w:pPr>
              <w:tabs>
                <w:tab w:val="left" w:pos="851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 xml:space="preserve">6 – стеллаж (1 </w:t>
            </w:r>
            <w:proofErr w:type="spellStart"/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4B77" w:rsidRPr="00A54B77" w:rsidRDefault="00A54B77" w:rsidP="008D2781">
            <w:pPr>
              <w:tabs>
                <w:tab w:val="left" w:pos="851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7 – входная дверь</w:t>
            </w:r>
          </w:p>
          <w:p w:rsidR="00A54B77" w:rsidRPr="00A54B77" w:rsidRDefault="00A54B77" w:rsidP="008D2781">
            <w:pPr>
              <w:tabs>
                <w:tab w:val="left" w:pos="851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 xml:space="preserve">8 – гимнастический мяч (3 </w:t>
            </w:r>
            <w:proofErr w:type="spellStart"/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4B77" w:rsidRPr="00A54B77" w:rsidRDefault="00A54B77" w:rsidP="008D2781">
            <w:pPr>
              <w:tabs>
                <w:tab w:val="left" w:pos="851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 xml:space="preserve">9 – мягкий диван (1 </w:t>
            </w:r>
            <w:proofErr w:type="spellStart"/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4B77" w:rsidRPr="00A54B77" w:rsidRDefault="00A54B77" w:rsidP="008D2781">
            <w:pPr>
              <w:tabs>
                <w:tab w:val="left" w:pos="851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 xml:space="preserve">10 – сухой бассейн (1 </w:t>
            </w:r>
            <w:proofErr w:type="spellStart"/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4B77" w:rsidRPr="00A54B77" w:rsidRDefault="00A54B77" w:rsidP="008C1B77">
            <w:pPr>
              <w:tabs>
                <w:tab w:val="left" w:pos="851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 xml:space="preserve">11 – окно (2 </w:t>
            </w:r>
            <w:proofErr w:type="spellStart"/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4B77" w:rsidRPr="00437B23" w:rsidTr="00825C5D">
        <w:tc>
          <w:tcPr>
            <w:tcW w:w="3227" w:type="dxa"/>
          </w:tcPr>
          <w:p w:rsidR="00A54B77" w:rsidRPr="00A54B77" w:rsidRDefault="00A54B77" w:rsidP="008D2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 и его оценка</w:t>
            </w:r>
          </w:p>
        </w:tc>
        <w:tc>
          <w:tcPr>
            <w:tcW w:w="6769" w:type="dxa"/>
          </w:tcPr>
          <w:p w:rsidR="00A54B77" w:rsidRPr="00A54B77" w:rsidRDefault="00A54B77" w:rsidP="008D2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игровой комнаты позволяют родителям, занимающимися </w:t>
            </w:r>
            <w:r w:rsidR="009A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своими делами</w:t>
            </w:r>
            <w:r w:rsidRPr="00A5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оставить своих детей под контролем специалистов, а также позволяет менять виды деятельности у детей </w:t>
            </w:r>
            <w:proofErr w:type="gramStart"/>
            <w:r w:rsidRPr="00A5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время</w:t>
            </w:r>
            <w:proofErr w:type="gramEnd"/>
            <w:r w:rsidRPr="00A5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препровождения: игровая, спортивная, досуговая. Приведя туда ребёнка, родители могут быть уверены в том, что он находится под надёжным присмотром. В клубе ребёнок приятно проведёт время с ровесниками и будет активно развиваться.</w:t>
            </w:r>
          </w:p>
        </w:tc>
      </w:tr>
      <w:tr w:rsidR="00A54B77" w:rsidRPr="00437B23" w:rsidTr="00825C5D">
        <w:tc>
          <w:tcPr>
            <w:tcW w:w="3227" w:type="dxa"/>
          </w:tcPr>
          <w:p w:rsidR="00A54B77" w:rsidRPr="00A54B77" w:rsidRDefault="00A54B77" w:rsidP="008D2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 xml:space="preserve">Оценка слабых сторон </w:t>
            </w:r>
            <w:r w:rsidRPr="00A54B77">
              <w:rPr>
                <w:rFonts w:ascii="Times New Roman" w:hAnsi="Times New Roman" w:cs="Times New Roman"/>
                <w:i/>
                <w:sz w:val="24"/>
                <w:szCs w:val="24"/>
              </w:rPr>
              <w:t>(риски)</w:t>
            </w:r>
          </w:p>
        </w:tc>
        <w:tc>
          <w:tcPr>
            <w:tcW w:w="6769" w:type="dxa"/>
          </w:tcPr>
          <w:p w:rsidR="00A54B77" w:rsidRPr="00A54B77" w:rsidRDefault="00A54B77" w:rsidP="008D2781">
            <w:pPr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Несмотря на большой спрос и сравнительную простоту организации, идея имеет определенные риски, которые важно учитывать при разработке бизнес-плана детской игровой комнаты:</w:t>
            </w:r>
          </w:p>
          <w:p w:rsidR="00A54B77" w:rsidRPr="00A54B77" w:rsidRDefault="00A54B77" w:rsidP="0009404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line="36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работа с детьми — специфическая сфера, занимаясь которой следует помнить о всей ответственности за каждого маленького посетителя;</w:t>
            </w:r>
          </w:p>
          <w:p w:rsidR="00A54B77" w:rsidRPr="00A54B77" w:rsidRDefault="00A54B77" w:rsidP="00094043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36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77" w:rsidRPr="00A54B77" w:rsidRDefault="00A54B77" w:rsidP="000940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Только грамотная стратегия и тактика ее достижения способны помочь предпринимателю преодолеть все трудности и организовать прибыльное дело.</w:t>
            </w:r>
          </w:p>
        </w:tc>
      </w:tr>
      <w:tr w:rsidR="00A54B77" w:rsidRPr="00437B23" w:rsidTr="00825C5D">
        <w:tc>
          <w:tcPr>
            <w:tcW w:w="3227" w:type="dxa"/>
          </w:tcPr>
          <w:p w:rsidR="00A54B77" w:rsidRPr="00A54B77" w:rsidRDefault="00A54B77" w:rsidP="008D2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>Потенциальные инвесторы</w:t>
            </w:r>
          </w:p>
        </w:tc>
        <w:tc>
          <w:tcPr>
            <w:tcW w:w="6769" w:type="dxa"/>
          </w:tcPr>
          <w:p w:rsidR="00A54B77" w:rsidRPr="00A54B77" w:rsidRDefault="00A54B77" w:rsidP="008D2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B73E5">
              <w:rPr>
                <w:rFonts w:ascii="Times New Roman" w:hAnsi="Times New Roman" w:cs="Times New Roman"/>
                <w:sz w:val="24"/>
                <w:szCs w:val="24"/>
              </w:rPr>
              <w:t>сельского «Д</w:t>
            </w:r>
            <w:r w:rsidR="002107D7"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  <w:r w:rsidR="007B73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6AFA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</w:t>
            </w:r>
            <w:r w:rsidR="007B73E5">
              <w:rPr>
                <w:rFonts w:ascii="Times New Roman" w:hAnsi="Times New Roman" w:cs="Times New Roman"/>
                <w:sz w:val="24"/>
                <w:szCs w:val="24"/>
              </w:rPr>
              <w:t>сельского совета</w:t>
            </w:r>
            <w:r w:rsidR="009F6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2015D" w:rsidRDefault="0072015D" w:rsidP="00EF5CA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B2083" w:rsidRDefault="005B20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C256F" w:rsidRDefault="00F70E13" w:rsidP="00EF5C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953EE">
        <w:rPr>
          <w:rFonts w:ascii="Times New Roman" w:hAnsi="Times New Roman" w:cs="Times New Roman"/>
          <w:b/>
          <w:sz w:val="24"/>
        </w:rPr>
        <w:lastRenderedPageBreak/>
        <w:t xml:space="preserve">Список источников </w:t>
      </w:r>
    </w:p>
    <w:p w:rsidR="002953EE" w:rsidRPr="002953EE" w:rsidRDefault="002953EE" w:rsidP="006555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C0A2C" w:rsidRDefault="003C0A2C" w:rsidP="0065559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Бизнес-план детской игровой комнаты с нуля: </w:t>
      </w:r>
      <w:r w:rsidRPr="002953EE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сайт</w:t>
      </w:r>
      <w:r w:rsidRPr="002953EE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. – </w:t>
      </w:r>
      <w:r>
        <w:rPr>
          <w:rFonts w:ascii="Times New Roman" w:hAnsi="Times New Roman" w:cs="Times New Roman"/>
          <w:sz w:val="24"/>
          <w:lang w:val="en-US"/>
        </w:rPr>
        <w:t>URL</w:t>
      </w:r>
      <w:r>
        <w:rPr>
          <w:rFonts w:ascii="Times New Roman" w:hAnsi="Times New Roman" w:cs="Times New Roman"/>
          <w:sz w:val="24"/>
        </w:rPr>
        <w:t xml:space="preserve">: </w:t>
      </w:r>
      <w:r w:rsidRPr="003C0A2C">
        <w:rPr>
          <w:rFonts w:ascii="Times New Roman" w:hAnsi="Times New Roman" w:cs="Times New Roman"/>
          <w:sz w:val="24"/>
        </w:rPr>
        <w:t>https://biznesovo.ru/biznes-plany/biznes-na-detskih-igrovyh-komnatah</w:t>
      </w:r>
      <w:r>
        <w:rPr>
          <w:rFonts w:ascii="Times New Roman" w:hAnsi="Times New Roman" w:cs="Times New Roman"/>
          <w:sz w:val="24"/>
        </w:rPr>
        <w:t xml:space="preserve"> (дата обращения 02.10.2020). </w:t>
      </w:r>
      <w:r w:rsidRPr="002953EE">
        <w:rPr>
          <w:rFonts w:ascii="Times New Roman" w:hAnsi="Times New Roman" w:cs="Times New Roman"/>
          <w:sz w:val="24"/>
        </w:rPr>
        <w:t>- Текст: электронный.</w:t>
      </w:r>
    </w:p>
    <w:p w:rsidR="003C0A2C" w:rsidRDefault="00655599" w:rsidP="0065559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3C0A2C">
        <w:rPr>
          <w:rFonts w:ascii="Times New Roman" w:hAnsi="Times New Roman" w:cs="Times New Roman"/>
          <w:sz w:val="24"/>
        </w:rPr>
        <w:t xml:space="preserve">Бизнес-план детской игровой комнаты – с чего начать: </w:t>
      </w:r>
      <w:r w:rsidR="003C0A2C" w:rsidRPr="002953EE">
        <w:rPr>
          <w:rFonts w:ascii="Times New Roman" w:hAnsi="Times New Roman" w:cs="Times New Roman"/>
          <w:sz w:val="24"/>
        </w:rPr>
        <w:t>[</w:t>
      </w:r>
      <w:r w:rsidR="003C0A2C">
        <w:rPr>
          <w:rFonts w:ascii="Times New Roman" w:hAnsi="Times New Roman" w:cs="Times New Roman"/>
          <w:sz w:val="24"/>
        </w:rPr>
        <w:t>сайт</w:t>
      </w:r>
      <w:r w:rsidR="003C0A2C" w:rsidRPr="002953EE">
        <w:rPr>
          <w:rFonts w:ascii="Times New Roman" w:hAnsi="Times New Roman" w:cs="Times New Roman"/>
          <w:sz w:val="24"/>
        </w:rPr>
        <w:t>]</w:t>
      </w:r>
      <w:r w:rsidR="003C0A2C">
        <w:rPr>
          <w:rFonts w:ascii="Times New Roman" w:hAnsi="Times New Roman" w:cs="Times New Roman"/>
          <w:sz w:val="24"/>
        </w:rPr>
        <w:t xml:space="preserve">. – </w:t>
      </w:r>
      <w:r w:rsidR="003C0A2C">
        <w:rPr>
          <w:rFonts w:ascii="Times New Roman" w:hAnsi="Times New Roman" w:cs="Times New Roman"/>
          <w:sz w:val="24"/>
          <w:lang w:val="en-US"/>
        </w:rPr>
        <w:t>URL</w:t>
      </w:r>
      <w:r w:rsidR="003C0A2C">
        <w:rPr>
          <w:rFonts w:ascii="Times New Roman" w:hAnsi="Times New Roman" w:cs="Times New Roman"/>
          <w:sz w:val="24"/>
        </w:rPr>
        <w:t xml:space="preserve">: </w:t>
      </w:r>
      <w:r w:rsidR="003C0A2C" w:rsidRPr="003C0A2C">
        <w:rPr>
          <w:rFonts w:ascii="Times New Roman" w:hAnsi="Times New Roman" w:cs="Times New Roman"/>
          <w:sz w:val="24"/>
        </w:rPr>
        <w:t>https://abcbiznes.ru/sample-business-plans/535-biznes-plan-detskoy-igrovoy-komnaty.html</w:t>
      </w:r>
      <w:r w:rsidR="003C0A2C">
        <w:rPr>
          <w:rFonts w:ascii="Times New Roman" w:hAnsi="Times New Roman" w:cs="Times New Roman"/>
          <w:sz w:val="24"/>
        </w:rPr>
        <w:t>. - (дата обращения 02.10.2020). - Текст</w:t>
      </w:r>
      <w:r w:rsidR="003C0A2C" w:rsidRPr="002953EE">
        <w:rPr>
          <w:rFonts w:ascii="Times New Roman" w:hAnsi="Times New Roman" w:cs="Times New Roman"/>
          <w:sz w:val="24"/>
        </w:rPr>
        <w:t>: электронный.</w:t>
      </w:r>
    </w:p>
    <w:p w:rsidR="00655599" w:rsidRDefault="00655599" w:rsidP="0065559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Бизнес-план детской игровой комнаты – пример: </w:t>
      </w:r>
      <w:r w:rsidRPr="002953EE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сайт</w:t>
      </w:r>
      <w:r w:rsidRPr="002953EE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. – </w:t>
      </w:r>
      <w:r>
        <w:rPr>
          <w:rFonts w:ascii="Times New Roman" w:hAnsi="Times New Roman" w:cs="Times New Roman"/>
          <w:sz w:val="24"/>
          <w:lang w:val="en-US"/>
        </w:rPr>
        <w:t>URL</w:t>
      </w:r>
      <w:r>
        <w:rPr>
          <w:rFonts w:ascii="Times New Roman" w:hAnsi="Times New Roman" w:cs="Times New Roman"/>
          <w:sz w:val="24"/>
        </w:rPr>
        <w:t xml:space="preserve">: </w:t>
      </w:r>
      <w:r w:rsidRPr="00655599">
        <w:rPr>
          <w:rFonts w:ascii="Times New Roman" w:hAnsi="Times New Roman" w:cs="Times New Roman"/>
          <w:sz w:val="24"/>
        </w:rPr>
        <w:t>https://nachatbisnes.ru/biznes-plany/biznes-plan-detskoj-igrovoj-komnaty.html</w:t>
      </w:r>
      <w:r>
        <w:rPr>
          <w:rFonts w:ascii="Times New Roman" w:hAnsi="Times New Roman" w:cs="Times New Roman"/>
          <w:sz w:val="24"/>
        </w:rPr>
        <w:t xml:space="preserve"> - (дата обращения 02.10.2020). - Текст</w:t>
      </w:r>
      <w:r w:rsidRPr="002953EE">
        <w:rPr>
          <w:rFonts w:ascii="Times New Roman" w:hAnsi="Times New Roman" w:cs="Times New Roman"/>
          <w:sz w:val="24"/>
        </w:rPr>
        <w:t>: электронный.</w:t>
      </w:r>
    </w:p>
    <w:p w:rsidR="003C0A2C" w:rsidRDefault="00655599" w:rsidP="0065559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3C0A2C">
        <w:rPr>
          <w:rFonts w:ascii="Times New Roman" w:hAnsi="Times New Roman" w:cs="Times New Roman"/>
          <w:sz w:val="24"/>
        </w:rPr>
        <w:t xml:space="preserve">. Бизнес-план пример: </w:t>
      </w:r>
      <w:r w:rsidR="003C0A2C" w:rsidRPr="002953EE">
        <w:rPr>
          <w:rFonts w:ascii="Times New Roman" w:hAnsi="Times New Roman" w:cs="Times New Roman"/>
          <w:sz w:val="24"/>
        </w:rPr>
        <w:t>[</w:t>
      </w:r>
      <w:r w:rsidR="003C0A2C">
        <w:rPr>
          <w:rFonts w:ascii="Times New Roman" w:hAnsi="Times New Roman" w:cs="Times New Roman"/>
          <w:sz w:val="24"/>
        </w:rPr>
        <w:t>сайт</w:t>
      </w:r>
      <w:r w:rsidR="003C0A2C" w:rsidRPr="002953EE">
        <w:rPr>
          <w:rFonts w:ascii="Times New Roman" w:hAnsi="Times New Roman" w:cs="Times New Roman"/>
          <w:sz w:val="24"/>
        </w:rPr>
        <w:t>]</w:t>
      </w:r>
      <w:r w:rsidR="003C0A2C">
        <w:rPr>
          <w:rFonts w:ascii="Times New Roman" w:hAnsi="Times New Roman" w:cs="Times New Roman"/>
          <w:sz w:val="24"/>
        </w:rPr>
        <w:t xml:space="preserve">. – </w:t>
      </w:r>
      <w:r w:rsidR="003C0A2C">
        <w:rPr>
          <w:rFonts w:ascii="Times New Roman" w:hAnsi="Times New Roman" w:cs="Times New Roman"/>
          <w:sz w:val="24"/>
          <w:lang w:val="en-US"/>
        </w:rPr>
        <w:t>URL</w:t>
      </w:r>
      <w:r w:rsidR="003C0A2C">
        <w:rPr>
          <w:rFonts w:ascii="Times New Roman" w:hAnsi="Times New Roman" w:cs="Times New Roman"/>
          <w:sz w:val="24"/>
        </w:rPr>
        <w:t xml:space="preserve">: </w:t>
      </w:r>
      <w:r w:rsidR="003C0A2C" w:rsidRPr="002953EE">
        <w:rPr>
          <w:rFonts w:ascii="Times New Roman" w:hAnsi="Times New Roman" w:cs="Times New Roman"/>
          <w:sz w:val="24"/>
        </w:rPr>
        <w:t>https://biznesplan-primer.ru/obrazec/detskaja-igrovaja-komnata</w:t>
      </w:r>
      <w:r w:rsidR="003C0A2C">
        <w:rPr>
          <w:rFonts w:ascii="Times New Roman" w:hAnsi="Times New Roman" w:cs="Times New Roman"/>
          <w:sz w:val="24"/>
        </w:rPr>
        <w:t xml:space="preserve"> (дата обращения 02.10.2020). </w:t>
      </w:r>
      <w:r w:rsidR="003C0A2C" w:rsidRPr="002953EE">
        <w:rPr>
          <w:rFonts w:ascii="Times New Roman" w:hAnsi="Times New Roman" w:cs="Times New Roman"/>
          <w:sz w:val="24"/>
        </w:rPr>
        <w:t xml:space="preserve">- </w:t>
      </w:r>
      <w:proofErr w:type="gramStart"/>
      <w:r w:rsidR="003C0A2C" w:rsidRPr="002953EE">
        <w:rPr>
          <w:rFonts w:ascii="Times New Roman" w:hAnsi="Times New Roman" w:cs="Times New Roman"/>
          <w:sz w:val="24"/>
        </w:rPr>
        <w:t>Текст :</w:t>
      </w:r>
      <w:proofErr w:type="gramEnd"/>
      <w:r w:rsidR="003C0A2C" w:rsidRPr="002953EE">
        <w:rPr>
          <w:rFonts w:ascii="Times New Roman" w:hAnsi="Times New Roman" w:cs="Times New Roman"/>
          <w:sz w:val="24"/>
        </w:rPr>
        <w:t xml:space="preserve"> электронный.</w:t>
      </w:r>
    </w:p>
    <w:p w:rsidR="003C0A2C" w:rsidRDefault="00655599" w:rsidP="0065559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Как составить бизнес-план с нуля: </w:t>
      </w:r>
      <w:r w:rsidRPr="002953EE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сайт</w:t>
      </w:r>
      <w:r w:rsidRPr="002953EE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. – </w:t>
      </w:r>
      <w:r>
        <w:rPr>
          <w:rFonts w:ascii="Times New Roman" w:hAnsi="Times New Roman" w:cs="Times New Roman"/>
          <w:sz w:val="24"/>
          <w:lang w:val="en-US"/>
        </w:rPr>
        <w:t>URL</w:t>
      </w:r>
      <w:r>
        <w:rPr>
          <w:rFonts w:ascii="Times New Roman" w:hAnsi="Times New Roman" w:cs="Times New Roman"/>
          <w:sz w:val="24"/>
        </w:rPr>
        <w:t xml:space="preserve">:  </w:t>
      </w:r>
      <w:r w:rsidRPr="00655599">
        <w:rPr>
          <w:rFonts w:ascii="Times New Roman" w:hAnsi="Times New Roman" w:cs="Times New Roman"/>
          <w:sz w:val="24"/>
        </w:rPr>
        <w:t>https://iklife.ru/biznes/kak-sostavit-biznes-plan-obrazec-s-raschetami.html</w:t>
      </w:r>
      <w:r>
        <w:rPr>
          <w:rFonts w:ascii="Times New Roman" w:hAnsi="Times New Roman" w:cs="Times New Roman"/>
          <w:sz w:val="24"/>
        </w:rPr>
        <w:t xml:space="preserve"> (дата обращения 02.10.2020). </w:t>
      </w:r>
      <w:r w:rsidRPr="002953EE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2953EE">
        <w:rPr>
          <w:rFonts w:ascii="Times New Roman" w:hAnsi="Times New Roman" w:cs="Times New Roman"/>
          <w:sz w:val="24"/>
        </w:rPr>
        <w:t>Текст :</w:t>
      </w:r>
      <w:proofErr w:type="gramEnd"/>
      <w:r w:rsidRPr="002953EE">
        <w:rPr>
          <w:rFonts w:ascii="Times New Roman" w:hAnsi="Times New Roman" w:cs="Times New Roman"/>
          <w:sz w:val="24"/>
        </w:rPr>
        <w:t xml:space="preserve"> электронный.</w:t>
      </w:r>
    </w:p>
    <w:p w:rsidR="003C0A2C" w:rsidRDefault="00655599" w:rsidP="0065559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2953EE">
        <w:rPr>
          <w:rFonts w:ascii="Times New Roman" w:hAnsi="Times New Roman" w:cs="Times New Roman"/>
          <w:sz w:val="24"/>
        </w:rPr>
        <w:t xml:space="preserve">. Орлова Е. Р. Бизнес-план. Оценка бизнес плана, </w:t>
      </w:r>
      <w:r w:rsidR="003C0A2C">
        <w:rPr>
          <w:rFonts w:ascii="Times New Roman" w:hAnsi="Times New Roman" w:cs="Times New Roman"/>
          <w:sz w:val="24"/>
        </w:rPr>
        <w:t xml:space="preserve">антикризисное управление. </w:t>
      </w:r>
    </w:p>
    <w:p w:rsidR="003C0A2C" w:rsidRDefault="00655599" w:rsidP="00655599">
      <w:pPr>
        <w:spacing w:line="360" w:lineRule="auto"/>
        <w:rPr>
          <w:rFonts w:ascii="Times New Roman" w:hAnsi="Times New Roman" w:cs="Times New Roman"/>
          <w:color w:val="000000"/>
          <w:sz w:val="24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16"/>
        </w:rPr>
        <w:t xml:space="preserve">7. </w:t>
      </w:r>
      <w:r w:rsidR="003C0A2C" w:rsidRPr="003C0A2C">
        <w:rPr>
          <w:rFonts w:ascii="Times New Roman" w:hAnsi="Times New Roman" w:cs="Times New Roman"/>
          <w:color w:val="000000"/>
          <w:sz w:val="24"/>
          <w:szCs w:val="16"/>
        </w:rPr>
        <w:t>Рябых Д.А., Гладкий А.А. Бизнес-план на практике. Опыт успеха в России. 28 реализованных бизнес-планов. СПб.: Питер, 2008.</w:t>
      </w:r>
    </w:p>
    <w:p w:rsidR="00B451B3" w:rsidRPr="003C0A2C" w:rsidRDefault="00B451B3" w:rsidP="00655599">
      <w:pPr>
        <w:spacing w:line="360" w:lineRule="auto"/>
        <w:rPr>
          <w:rFonts w:ascii="Times New Roman" w:hAnsi="Times New Roman" w:cs="Times New Roman"/>
          <w:color w:val="000000"/>
          <w:sz w:val="24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16"/>
        </w:rPr>
        <w:t xml:space="preserve">8.  </w:t>
      </w:r>
      <w:r w:rsidRPr="00B451B3">
        <w:rPr>
          <w:rFonts w:ascii="Times New Roman" w:hAnsi="Times New Roman" w:cs="Times New Roman"/>
          <w:color w:val="000000"/>
          <w:sz w:val="24"/>
          <w:szCs w:val="16"/>
        </w:rPr>
        <w:t>Delen.ru</w:t>
      </w:r>
      <w:r>
        <w:rPr>
          <w:rFonts w:ascii="Times New Roman" w:hAnsi="Times New Roman" w:cs="Times New Roman"/>
          <w:color w:val="000000"/>
          <w:sz w:val="24"/>
          <w:szCs w:val="16"/>
        </w:rPr>
        <w:t xml:space="preserve">, </w:t>
      </w:r>
      <w:r w:rsidRPr="00B451B3">
        <w:rPr>
          <w:rFonts w:ascii="Times New Roman" w:hAnsi="Times New Roman" w:cs="Times New Roman"/>
          <w:color w:val="000000"/>
          <w:sz w:val="24"/>
          <w:szCs w:val="16"/>
        </w:rPr>
        <w:t xml:space="preserve">  онлайн-журнал для малого и среднего бизнеса России</w:t>
      </w:r>
      <w:r>
        <w:rPr>
          <w:rFonts w:ascii="Times New Roman" w:hAnsi="Times New Roman" w:cs="Times New Roman"/>
          <w:color w:val="000000"/>
          <w:sz w:val="24"/>
          <w:szCs w:val="16"/>
        </w:rPr>
        <w:t xml:space="preserve"> </w:t>
      </w:r>
      <w:hyperlink r:id="rId13" w:history="1">
        <w:r w:rsidRPr="00B451B3">
          <w:rPr>
            <w:color w:val="0000FF"/>
            <w:u w:val="single"/>
          </w:rPr>
          <w:t>https://delen.ru/nyuansy-biznesa/subsidija-ot-centra-zanjatosti.html</w:t>
        </w:r>
      </w:hyperlink>
    </w:p>
    <w:p w:rsidR="00EB14CE" w:rsidRDefault="00EB14CE" w:rsidP="0065559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F5CAB" w:rsidRDefault="00EB14CE" w:rsidP="00EF5CA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</w:t>
      </w:r>
      <w:r w:rsidR="005B2083">
        <w:rPr>
          <w:rFonts w:ascii="Times New Roman" w:hAnsi="Times New Roman" w:cs="Times New Roman"/>
          <w:sz w:val="24"/>
        </w:rPr>
        <w:t>Е</w:t>
      </w:r>
    </w:p>
    <w:p w:rsidR="00EB14CE" w:rsidRDefault="00EB14CE" w:rsidP="00EB14C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EB14CE">
        <w:rPr>
          <w:rFonts w:ascii="Times New Roman" w:hAnsi="Times New Roman" w:cs="Times New Roman"/>
          <w:sz w:val="24"/>
        </w:rPr>
        <w:t>АНКЕТИРОВАНИЕ   МАМ</w:t>
      </w:r>
      <w:r w:rsidR="00B80F19">
        <w:rPr>
          <w:rFonts w:ascii="Times New Roman" w:hAnsi="Times New Roman" w:cs="Times New Roman"/>
          <w:sz w:val="24"/>
        </w:rPr>
        <w:t xml:space="preserve"> и ПАП</w:t>
      </w:r>
      <w:bookmarkStart w:id="3" w:name="_GoBack"/>
      <w:bookmarkEnd w:id="3"/>
    </w:p>
    <w:p w:rsidR="00EB14CE" w:rsidRPr="00EB14CE" w:rsidRDefault="00EB14CE" w:rsidP="00EB14C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EB14CE" w:rsidRDefault="00EB14CE" w:rsidP="00EB14C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B14CE">
        <w:rPr>
          <w:rFonts w:ascii="Times New Roman" w:hAnsi="Times New Roman" w:cs="Times New Roman"/>
          <w:sz w:val="24"/>
        </w:rPr>
        <w:t xml:space="preserve">Хотели бы Вы </w:t>
      </w:r>
      <w:r w:rsidR="00D67FBC">
        <w:rPr>
          <w:rFonts w:ascii="Times New Roman" w:hAnsi="Times New Roman" w:cs="Times New Roman"/>
          <w:sz w:val="24"/>
        </w:rPr>
        <w:t xml:space="preserve">чтобы в нашем </w:t>
      </w:r>
      <w:proofErr w:type="spellStart"/>
      <w:r w:rsidR="00D67FBC">
        <w:rPr>
          <w:rFonts w:ascii="Times New Roman" w:hAnsi="Times New Roman" w:cs="Times New Roman"/>
          <w:sz w:val="24"/>
        </w:rPr>
        <w:t>п.Златоруновск</w:t>
      </w:r>
      <w:proofErr w:type="spellEnd"/>
      <w:r w:rsidR="00D67FBC">
        <w:rPr>
          <w:rFonts w:ascii="Times New Roman" w:hAnsi="Times New Roman" w:cs="Times New Roman"/>
          <w:sz w:val="24"/>
        </w:rPr>
        <w:t xml:space="preserve"> открылся</w:t>
      </w:r>
      <w:r w:rsidR="00F3488E">
        <w:rPr>
          <w:rFonts w:ascii="Times New Roman" w:hAnsi="Times New Roman" w:cs="Times New Roman"/>
          <w:sz w:val="24"/>
        </w:rPr>
        <w:t xml:space="preserve"> детский центр</w:t>
      </w:r>
      <w:r w:rsidR="00D67FBC">
        <w:rPr>
          <w:rFonts w:ascii="Times New Roman" w:hAnsi="Times New Roman" w:cs="Times New Roman"/>
          <w:sz w:val="24"/>
        </w:rPr>
        <w:t xml:space="preserve"> </w:t>
      </w:r>
      <w:r w:rsidR="00103312">
        <w:rPr>
          <w:rFonts w:ascii="Times New Roman" w:hAnsi="Times New Roman" w:cs="Times New Roman"/>
          <w:sz w:val="24"/>
        </w:rPr>
        <w:t>«Малыш</w:t>
      </w:r>
      <w:r w:rsidR="00125A4A">
        <w:rPr>
          <w:rFonts w:ascii="Times New Roman" w:hAnsi="Times New Roman" w:cs="Times New Roman"/>
          <w:sz w:val="24"/>
        </w:rPr>
        <w:t>и</w:t>
      </w:r>
      <w:r w:rsidR="00103312">
        <w:rPr>
          <w:rFonts w:ascii="Times New Roman" w:hAnsi="Times New Roman" w:cs="Times New Roman"/>
          <w:sz w:val="24"/>
        </w:rPr>
        <w:t>»</w:t>
      </w:r>
      <w:r w:rsidRPr="00EB14CE">
        <w:rPr>
          <w:rFonts w:ascii="Times New Roman" w:hAnsi="Times New Roman" w:cs="Times New Roman"/>
          <w:sz w:val="24"/>
        </w:rPr>
        <w:t>?</w:t>
      </w:r>
    </w:p>
    <w:p w:rsidR="007740EB" w:rsidRDefault="007740EB" w:rsidP="007740EB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</w:t>
      </w:r>
    </w:p>
    <w:p w:rsidR="007740EB" w:rsidRPr="00EB14CE" w:rsidRDefault="007740EB" w:rsidP="007740EB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нет</w:t>
      </w:r>
    </w:p>
    <w:p w:rsidR="00EB14CE" w:rsidRPr="00EB14CE" w:rsidRDefault="00F3488E" w:rsidP="00F3488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EB14CE" w:rsidRPr="00EB14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="00EB14CE" w:rsidRPr="00EB14CE">
        <w:rPr>
          <w:rFonts w:ascii="Times New Roman" w:hAnsi="Times New Roman" w:cs="Times New Roman"/>
          <w:sz w:val="24"/>
        </w:rPr>
        <w:t xml:space="preserve"> кем Вы можете оставить ребёнка</w:t>
      </w:r>
      <w:r>
        <w:rPr>
          <w:rFonts w:ascii="Times New Roman" w:hAnsi="Times New Roman" w:cs="Times New Roman"/>
          <w:sz w:val="24"/>
        </w:rPr>
        <w:t xml:space="preserve"> когда очень заняты</w:t>
      </w:r>
      <w:r w:rsidR="00EB14CE" w:rsidRPr="00EB14CE">
        <w:rPr>
          <w:rFonts w:ascii="Times New Roman" w:hAnsi="Times New Roman" w:cs="Times New Roman"/>
          <w:sz w:val="24"/>
        </w:rPr>
        <w:t>?</w:t>
      </w:r>
    </w:p>
    <w:p w:rsidR="00EB14CE" w:rsidRPr="00EB14CE" w:rsidRDefault="00EB14CE" w:rsidP="00EB14C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B14CE">
        <w:rPr>
          <w:rFonts w:ascii="Times New Roman" w:hAnsi="Times New Roman" w:cs="Times New Roman"/>
          <w:sz w:val="24"/>
        </w:rPr>
        <w:t>-с бабушкой</w:t>
      </w:r>
    </w:p>
    <w:p w:rsidR="00EB14CE" w:rsidRPr="00EB14CE" w:rsidRDefault="00EB14CE" w:rsidP="00EB14C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B14CE">
        <w:rPr>
          <w:rFonts w:ascii="Times New Roman" w:hAnsi="Times New Roman" w:cs="Times New Roman"/>
          <w:sz w:val="24"/>
        </w:rPr>
        <w:t>-с соседкой</w:t>
      </w:r>
    </w:p>
    <w:p w:rsidR="00EB14CE" w:rsidRPr="00EB14CE" w:rsidRDefault="00EB14CE" w:rsidP="00EB14C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B14CE">
        <w:rPr>
          <w:rFonts w:ascii="Times New Roman" w:hAnsi="Times New Roman" w:cs="Times New Roman"/>
          <w:sz w:val="24"/>
        </w:rPr>
        <w:t>- папой</w:t>
      </w:r>
    </w:p>
    <w:p w:rsidR="00EB14CE" w:rsidRDefault="00EB14CE" w:rsidP="00EB14C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B14CE">
        <w:rPr>
          <w:rFonts w:ascii="Times New Roman" w:hAnsi="Times New Roman" w:cs="Times New Roman"/>
          <w:sz w:val="24"/>
        </w:rPr>
        <w:t>- ни с кем не могу оставить</w:t>
      </w:r>
    </w:p>
    <w:p w:rsidR="00EB14CE" w:rsidRPr="00EB14CE" w:rsidRDefault="00EB14CE" w:rsidP="00EB14C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свой вариант ответа __________________________</w:t>
      </w:r>
    </w:p>
    <w:p w:rsidR="00EB14CE" w:rsidRPr="00EB14CE" w:rsidRDefault="00854F9E" w:rsidP="00854F9E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proofErr w:type="gramStart"/>
      <w:r w:rsidR="00EB14CE" w:rsidRPr="00EB14CE">
        <w:rPr>
          <w:rFonts w:ascii="Times New Roman" w:hAnsi="Times New Roman" w:cs="Times New Roman"/>
          <w:sz w:val="24"/>
        </w:rPr>
        <w:t>Хотели  бы</w:t>
      </w:r>
      <w:proofErr w:type="gramEnd"/>
      <w:r w:rsidR="00EB14CE" w:rsidRPr="00EB14CE">
        <w:rPr>
          <w:rFonts w:ascii="Times New Roman" w:hAnsi="Times New Roman" w:cs="Times New Roman"/>
          <w:sz w:val="24"/>
        </w:rPr>
        <w:t xml:space="preserve"> Вы  ребён</w:t>
      </w:r>
      <w:r w:rsidR="00103312">
        <w:rPr>
          <w:rFonts w:ascii="Times New Roman" w:hAnsi="Times New Roman" w:cs="Times New Roman"/>
          <w:sz w:val="24"/>
        </w:rPr>
        <w:t>ка</w:t>
      </w:r>
      <w:r w:rsidR="00EB14CE" w:rsidRPr="00EB14CE">
        <w:rPr>
          <w:rFonts w:ascii="Times New Roman" w:hAnsi="Times New Roman" w:cs="Times New Roman"/>
          <w:sz w:val="24"/>
        </w:rPr>
        <w:t xml:space="preserve">  оставить в игровой комна</w:t>
      </w:r>
      <w:r w:rsidR="00F3488E">
        <w:rPr>
          <w:rFonts w:ascii="Times New Roman" w:hAnsi="Times New Roman" w:cs="Times New Roman"/>
          <w:sz w:val="24"/>
        </w:rPr>
        <w:t>те центра «Малыш</w:t>
      </w:r>
      <w:r w:rsidR="00125A4A">
        <w:rPr>
          <w:rFonts w:ascii="Times New Roman" w:hAnsi="Times New Roman" w:cs="Times New Roman"/>
          <w:sz w:val="24"/>
        </w:rPr>
        <w:t>и</w:t>
      </w:r>
      <w:r w:rsidR="00F3488E">
        <w:rPr>
          <w:rFonts w:ascii="Times New Roman" w:hAnsi="Times New Roman" w:cs="Times New Roman"/>
          <w:sz w:val="24"/>
        </w:rPr>
        <w:t>»</w:t>
      </w:r>
      <w:r w:rsidR="00EB14CE" w:rsidRPr="00EB14CE">
        <w:rPr>
          <w:rFonts w:ascii="Times New Roman" w:hAnsi="Times New Roman" w:cs="Times New Roman"/>
          <w:sz w:val="24"/>
        </w:rPr>
        <w:t xml:space="preserve"> ?</w:t>
      </w:r>
    </w:p>
    <w:p w:rsidR="00EB14CE" w:rsidRPr="00EB14CE" w:rsidRDefault="00EB14CE" w:rsidP="00EB14C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B14CE">
        <w:rPr>
          <w:rFonts w:ascii="Times New Roman" w:hAnsi="Times New Roman" w:cs="Times New Roman"/>
          <w:sz w:val="24"/>
        </w:rPr>
        <w:t>-да</w:t>
      </w:r>
    </w:p>
    <w:p w:rsidR="00EB14CE" w:rsidRPr="00EB14CE" w:rsidRDefault="00EB14CE" w:rsidP="00EB14C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B14CE">
        <w:rPr>
          <w:rFonts w:ascii="Times New Roman" w:hAnsi="Times New Roman" w:cs="Times New Roman"/>
          <w:sz w:val="24"/>
        </w:rPr>
        <w:t>-нет</w:t>
      </w:r>
    </w:p>
    <w:p w:rsidR="00EB14CE" w:rsidRPr="00EB14CE" w:rsidRDefault="00EB14CE" w:rsidP="00EB14C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B14CE">
        <w:rPr>
          <w:rFonts w:ascii="Times New Roman" w:hAnsi="Times New Roman" w:cs="Times New Roman"/>
          <w:sz w:val="24"/>
        </w:rPr>
        <w:t xml:space="preserve">      </w:t>
      </w:r>
      <w:r w:rsidR="00854F9E">
        <w:rPr>
          <w:rFonts w:ascii="Times New Roman" w:hAnsi="Times New Roman" w:cs="Times New Roman"/>
          <w:sz w:val="24"/>
        </w:rPr>
        <w:t>4</w:t>
      </w:r>
      <w:r w:rsidRPr="00EB14CE">
        <w:rPr>
          <w:rFonts w:ascii="Times New Roman" w:hAnsi="Times New Roman" w:cs="Times New Roman"/>
          <w:sz w:val="24"/>
        </w:rPr>
        <w:t>.  Сколько лет ребёнку?</w:t>
      </w:r>
      <w:r w:rsidR="005054E2">
        <w:rPr>
          <w:rFonts w:ascii="Times New Roman" w:hAnsi="Times New Roman" w:cs="Times New Roman"/>
          <w:sz w:val="24"/>
        </w:rPr>
        <w:t>____________</w:t>
      </w:r>
    </w:p>
    <w:p w:rsidR="00EB14CE" w:rsidRPr="00EB14CE" w:rsidRDefault="00EB14CE" w:rsidP="00EB14C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B14CE">
        <w:rPr>
          <w:rFonts w:ascii="Times New Roman" w:hAnsi="Times New Roman" w:cs="Times New Roman"/>
          <w:sz w:val="24"/>
        </w:rPr>
        <w:t xml:space="preserve">    </w:t>
      </w:r>
      <w:r w:rsidR="00854F9E">
        <w:rPr>
          <w:rFonts w:ascii="Times New Roman" w:hAnsi="Times New Roman" w:cs="Times New Roman"/>
          <w:sz w:val="24"/>
        </w:rPr>
        <w:t>5</w:t>
      </w:r>
      <w:r w:rsidRPr="00EB14CE">
        <w:rPr>
          <w:rFonts w:ascii="Times New Roman" w:hAnsi="Times New Roman" w:cs="Times New Roman"/>
          <w:sz w:val="24"/>
        </w:rPr>
        <w:t>. Чем он любит заниматься?</w:t>
      </w:r>
    </w:p>
    <w:p w:rsidR="00EB14CE" w:rsidRPr="00EB14CE" w:rsidRDefault="00EB14CE" w:rsidP="00EB14C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B14CE">
        <w:rPr>
          <w:rFonts w:ascii="Times New Roman" w:hAnsi="Times New Roman" w:cs="Times New Roman"/>
          <w:sz w:val="24"/>
        </w:rPr>
        <w:t>- играть в подвижные игры</w:t>
      </w:r>
    </w:p>
    <w:p w:rsidR="00EB14CE" w:rsidRPr="00EB14CE" w:rsidRDefault="00EB14CE" w:rsidP="00EB14C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B14CE">
        <w:rPr>
          <w:rFonts w:ascii="Times New Roman" w:hAnsi="Times New Roman" w:cs="Times New Roman"/>
          <w:sz w:val="24"/>
        </w:rPr>
        <w:t>- играть в настольные игры</w:t>
      </w:r>
    </w:p>
    <w:p w:rsidR="00EB14CE" w:rsidRPr="00EB14CE" w:rsidRDefault="00EB14CE" w:rsidP="00EB14C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B14CE">
        <w:rPr>
          <w:rFonts w:ascii="Times New Roman" w:hAnsi="Times New Roman" w:cs="Times New Roman"/>
          <w:sz w:val="24"/>
        </w:rPr>
        <w:t>-общаться с детьми</w:t>
      </w:r>
    </w:p>
    <w:p w:rsidR="00EB14CE" w:rsidRDefault="00EB14CE" w:rsidP="00EB14C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B14CE">
        <w:rPr>
          <w:rFonts w:ascii="Times New Roman" w:hAnsi="Times New Roman" w:cs="Times New Roman"/>
          <w:sz w:val="24"/>
        </w:rPr>
        <w:t>- выполнять  творческие практические работы</w:t>
      </w:r>
    </w:p>
    <w:p w:rsidR="005054E2" w:rsidRPr="00EB14CE" w:rsidRDefault="005054E2" w:rsidP="00EB14C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свой вариант ответа ____________________________</w:t>
      </w:r>
    </w:p>
    <w:p w:rsidR="00EB14CE" w:rsidRPr="00EB14CE" w:rsidRDefault="00EB14CE" w:rsidP="00EB14C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B14CE" w:rsidRPr="00EB14CE" w:rsidRDefault="00854F9E" w:rsidP="00854F9E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EB14CE" w:rsidRPr="00EB14CE">
        <w:rPr>
          <w:rFonts w:ascii="Times New Roman" w:hAnsi="Times New Roman" w:cs="Times New Roman"/>
          <w:sz w:val="24"/>
        </w:rPr>
        <w:t>Какую бы Вы сумму могли заплатить за 1 час посещения ребёнка игровой комнаты?</w:t>
      </w:r>
    </w:p>
    <w:p w:rsidR="00EB14CE" w:rsidRPr="00EB14CE" w:rsidRDefault="00EB14CE" w:rsidP="00EB14C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B14CE">
        <w:rPr>
          <w:rFonts w:ascii="Times New Roman" w:hAnsi="Times New Roman" w:cs="Times New Roman"/>
          <w:sz w:val="24"/>
        </w:rPr>
        <w:t>70 р.</w:t>
      </w:r>
    </w:p>
    <w:p w:rsidR="00EB14CE" w:rsidRPr="00EB14CE" w:rsidRDefault="00EB14CE" w:rsidP="00EB14C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B14CE">
        <w:rPr>
          <w:rFonts w:ascii="Times New Roman" w:hAnsi="Times New Roman" w:cs="Times New Roman"/>
          <w:sz w:val="24"/>
        </w:rPr>
        <w:t>100 р.</w:t>
      </w:r>
    </w:p>
    <w:p w:rsidR="00EB14CE" w:rsidRPr="00854F9E" w:rsidRDefault="00EB14CE" w:rsidP="00854F9E">
      <w:pPr>
        <w:pStyle w:val="ab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</w:p>
    <w:p w:rsidR="00EB14CE" w:rsidRDefault="00854F9E" w:rsidP="00854F9E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EB14CE" w:rsidRPr="00EB14CE">
        <w:rPr>
          <w:rFonts w:ascii="Times New Roman" w:hAnsi="Times New Roman" w:cs="Times New Roman"/>
          <w:sz w:val="24"/>
        </w:rPr>
        <w:t xml:space="preserve">Какие бы вы сделали пожелания при открытии игровой </w:t>
      </w:r>
      <w:proofErr w:type="gramStart"/>
      <w:r w:rsidR="00EB14CE" w:rsidRPr="00EB14CE">
        <w:rPr>
          <w:rFonts w:ascii="Times New Roman" w:hAnsi="Times New Roman" w:cs="Times New Roman"/>
          <w:sz w:val="24"/>
        </w:rPr>
        <w:t>комнаты ?</w:t>
      </w:r>
      <w:proofErr w:type="gramEnd"/>
    </w:p>
    <w:p w:rsidR="005054E2" w:rsidRPr="00EB14CE" w:rsidRDefault="005054E2" w:rsidP="005054E2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 ____________________________________________________________________________</w:t>
      </w:r>
    </w:p>
    <w:p w:rsidR="00EB14CE" w:rsidRPr="00EB14CE" w:rsidRDefault="00EB14CE" w:rsidP="00EB14C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B14CE" w:rsidRPr="00EB14CE" w:rsidRDefault="00EB14CE" w:rsidP="00EB14C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B14CE" w:rsidRPr="00EB14CE" w:rsidRDefault="00EB14CE" w:rsidP="00EB14C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B14CE" w:rsidRPr="00EB14CE" w:rsidRDefault="00EB14CE" w:rsidP="007D0AB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EB14CE">
        <w:rPr>
          <w:rFonts w:ascii="Times New Roman" w:hAnsi="Times New Roman" w:cs="Times New Roman"/>
          <w:sz w:val="24"/>
        </w:rPr>
        <w:t>СПАСИБО ЗА УЧАСТИЕ!</w:t>
      </w:r>
    </w:p>
    <w:p w:rsidR="00EB14CE" w:rsidRPr="00F70E13" w:rsidRDefault="00EB14CE" w:rsidP="00EF5CA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sectPr w:rsidR="00EB14CE" w:rsidRPr="00F70E13" w:rsidSect="00B451B3">
      <w:footerReference w:type="default" r:id="rId14"/>
      <w:pgSz w:w="11906" w:h="16838"/>
      <w:pgMar w:top="993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7E4" w:rsidRDefault="00B837E4" w:rsidP="001D5E1F">
      <w:pPr>
        <w:spacing w:after="0" w:line="240" w:lineRule="auto"/>
      </w:pPr>
      <w:r>
        <w:separator/>
      </w:r>
    </w:p>
  </w:endnote>
  <w:endnote w:type="continuationSeparator" w:id="0">
    <w:p w:rsidR="00B837E4" w:rsidRDefault="00B837E4" w:rsidP="001D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34782"/>
      <w:docPartObj>
        <w:docPartGallery w:val="Page Numbers (Bottom of Page)"/>
        <w:docPartUnique/>
      </w:docPartObj>
    </w:sdtPr>
    <w:sdtEndPr/>
    <w:sdtContent>
      <w:p w:rsidR="00825C5D" w:rsidRDefault="0027267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D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25C5D" w:rsidRDefault="00825C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7E4" w:rsidRDefault="00B837E4" w:rsidP="001D5E1F">
      <w:pPr>
        <w:spacing w:after="0" w:line="240" w:lineRule="auto"/>
      </w:pPr>
      <w:r>
        <w:separator/>
      </w:r>
    </w:p>
  </w:footnote>
  <w:footnote w:type="continuationSeparator" w:id="0">
    <w:p w:rsidR="00B837E4" w:rsidRDefault="00B837E4" w:rsidP="001D5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7BE8"/>
    <w:multiLevelType w:val="multilevel"/>
    <w:tmpl w:val="8746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A7713"/>
    <w:multiLevelType w:val="multilevel"/>
    <w:tmpl w:val="4DCA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352F0"/>
    <w:multiLevelType w:val="multilevel"/>
    <w:tmpl w:val="F718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614FB"/>
    <w:multiLevelType w:val="multilevel"/>
    <w:tmpl w:val="0890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4811B0"/>
    <w:multiLevelType w:val="multilevel"/>
    <w:tmpl w:val="8610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A0EFE"/>
    <w:multiLevelType w:val="multilevel"/>
    <w:tmpl w:val="CA0E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E7EC8"/>
    <w:multiLevelType w:val="hybridMultilevel"/>
    <w:tmpl w:val="5D1C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94CE3"/>
    <w:multiLevelType w:val="multilevel"/>
    <w:tmpl w:val="CD5E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BA5943"/>
    <w:multiLevelType w:val="hybridMultilevel"/>
    <w:tmpl w:val="39049DFE"/>
    <w:lvl w:ilvl="0" w:tplc="041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CAB"/>
    <w:rsid w:val="00064C44"/>
    <w:rsid w:val="00092377"/>
    <w:rsid w:val="00094043"/>
    <w:rsid w:val="000A5128"/>
    <w:rsid w:val="000D66A8"/>
    <w:rsid w:val="000F4F4E"/>
    <w:rsid w:val="00103312"/>
    <w:rsid w:val="00106623"/>
    <w:rsid w:val="0011328B"/>
    <w:rsid w:val="001234A4"/>
    <w:rsid w:val="00125A4A"/>
    <w:rsid w:val="001323F7"/>
    <w:rsid w:val="00147A81"/>
    <w:rsid w:val="00156212"/>
    <w:rsid w:val="001967D2"/>
    <w:rsid w:val="001D5E1F"/>
    <w:rsid w:val="001E3078"/>
    <w:rsid w:val="002107D7"/>
    <w:rsid w:val="00212837"/>
    <w:rsid w:val="00252AB8"/>
    <w:rsid w:val="0027267F"/>
    <w:rsid w:val="002953EE"/>
    <w:rsid w:val="002A51C9"/>
    <w:rsid w:val="0032505B"/>
    <w:rsid w:val="00360DEF"/>
    <w:rsid w:val="003C0A2C"/>
    <w:rsid w:val="004274FD"/>
    <w:rsid w:val="00445731"/>
    <w:rsid w:val="00495B4C"/>
    <w:rsid w:val="005054E2"/>
    <w:rsid w:val="00565E9E"/>
    <w:rsid w:val="005B2083"/>
    <w:rsid w:val="005D5C7C"/>
    <w:rsid w:val="0064286D"/>
    <w:rsid w:val="00647E68"/>
    <w:rsid w:val="00655599"/>
    <w:rsid w:val="00660E7B"/>
    <w:rsid w:val="00683F3A"/>
    <w:rsid w:val="006A089F"/>
    <w:rsid w:val="006E007D"/>
    <w:rsid w:val="006E71D1"/>
    <w:rsid w:val="0072015D"/>
    <w:rsid w:val="00741060"/>
    <w:rsid w:val="007442C5"/>
    <w:rsid w:val="00760A24"/>
    <w:rsid w:val="007740EB"/>
    <w:rsid w:val="007B73E5"/>
    <w:rsid w:val="007D0ABA"/>
    <w:rsid w:val="007E4D8C"/>
    <w:rsid w:val="00825C5D"/>
    <w:rsid w:val="00835A2A"/>
    <w:rsid w:val="00854F9E"/>
    <w:rsid w:val="00857409"/>
    <w:rsid w:val="00866FB9"/>
    <w:rsid w:val="008A71FE"/>
    <w:rsid w:val="008C1B77"/>
    <w:rsid w:val="008C256F"/>
    <w:rsid w:val="008D2781"/>
    <w:rsid w:val="008E5D74"/>
    <w:rsid w:val="00901E22"/>
    <w:rsid w:val="0091013D"/>
    <w:rsid w:val="009538E9"/>
    <w:rsid w:val="009541B1"/>
    <w:rsid w:val="00971EAC"/>
    <w:rsid w:val="00990088"/>
    <w:rsid w:val="009A6CA6"/>
    <w:rsid w:val="009D13EE"/>
    <w:rsid w:val="009F6AFA"/>
    <w:rsid w:val="00A23D00"/>
    <w:rsid w:val="00A54B77"/>
    <w:rsid w:val="00A6648A"/>
    <w:rsid w:val="00A9129C"/>
    <w:rsid w:val="00B15D23"/>
    <w:rsid w:val="00B17208"/>
    <w:rsid w:val="00B26DFA"/>
    <w:rsid w:val="00B451B3"/>
    <w:rsid w:val="00B459A6"/>
    <w:rsid w:val="00B526D4"/>
    <w:rsid w:val="00B631C8"/>
    <w:rsid w:val="00B665F8"/>
    <w:rsid w:val="00B80F19"/>
    <w:rsid w:val="00B80FD1"/>
    <w:rsid w:val="00B837E4"/>
    <w:rsid w:val="00B90003"/>
    <w:rsid w:val="00BD2832"/>
    <w:rsid w:val="00C93CBB"/>
    <w:rsid w:val="00C94655"/>
    <w:rsid w:val="00CC3E03"/>
    <w:rsid w:val="00D002E6"/>
    <w:rsid w:val="00D43125"/>
    <w:rsid w:val="00D545C0"/>
    <w:rsid w:val="00D67FBC"/>
    <w:rsid w:val="00D70806"/>
    <w:rsid w:val="00D83A79"/>
    <w:rsid w:val="00DA68F5"/>
    <w:rsid w:val="00DD5B03"/>
    <w:rsid w:val="00E47AB0"/>
    <w:rsid w:val="00E75719"/>
    <w:rsid w:val="00E81368"/>
    <w:rsid w:val="00EA0216"/>
    <w:rsid w:val="00EB14CE"/>
    <w:rsid w:val="00ED48C2"/>
    <w:rsid w:val="00EF5CAB"/>
    <w:rsid w:val="00F13DF8"/>
    <w:rsid w:val="00F3488E"/>
    <w:rsid w:val="00F63018"/>
    <w:rsid w:val="00F70E13"/>
    <w:rsid w:val="00F757BE"/>
    <w:rsid w:val="00FB750F"/>
    <w:rsid w:val="00FE2AD8"/>
    <w:rsid w:val="00FE7827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C1C1"/>
  <w15:docId w15:val="{AB668457-D16A-4902-9611-C1BCF4F5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2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53E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D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5E1F"/>
  </w:style>
  <w:style w:type="paragraph" w:styleId="a9">
    <w:name w:val="footer"/>
    <w:basedOn w:val="a"/>
    <w:link w:val="aa"/>
    <w:uiPriority w:val="99"/>
    <w:unhideWhenUsed/>
    <w:rsid w:val="001D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5E1F"/>
  </w:style>
  <w:style w:type="paragraph" w:styleId="ab">
    <w:name w:val="List Paragraph"/>
    <w:basedOn w:val="a"/>
    <w:uiPriority w:val="34"/>
    <w:qFormat/>
    <w:rsid w:val="0085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delen.ru/nyuansy-biznesa/subsidija-ot-centra-zanjatos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cat>
            <c:strRef>
              <c:f>Лист1!$F$3:$F$6</c:f>
              <c:strCache>
                <c:ptCount val="4"/>
                <c:pt idx="0">
                  <c:v>с бабушкой</c:v>
                </c:pt>
                <c:pt idx="1">
                  <c:v>с соседкой</c:v>
                </c:pt>
                <c:pt idx="2">
                  <c:v>папой</c:v>
                </c:pt>
                <c:pt idx="3">
                  <c:v>ни с кем не могу оставить</c:v>
                </c:pt>
              </c:strCache>
            </c:strRef>
          </c:cat>
          <c:val>
            <c:numRef>
              <c:f>Лист1!$G$3:$G$6</c:f>
              <c:numCache>
                <c:formatCode>General</c:formatCode>
                <c:ptCount val="4"/>
                <c:pt idx="0">
                  <c:v>41</c:v>
                </c:pt>
                <c:pt idx="1">
                  <c:v>2</c:v>
                </c:pt>
                <c:pt idx="2">
                  <c:v>3</c:v>
                </c:pt>
                <c:pt idx="3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CF-4C5D-9A48-A6869E08F9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D821C-9422-4D8D-8B12-F3569FE3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2020-12-09T16:32:00Z</cp:lastPrinted>
  <dcterms:created xsi:type="dcterms:W3CDTF">2020-12-07T18:07:00Z</dcterms:created>
  <dcterms:modified xsi:type="dcterms:W3CDTF">2024-03-19T05:31:00Z</dcterms:modified>
</cp:coreProperties>
</file>